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4CB3" w14:textId="77777777" w:rsidR="0013506C" w:rsidRPr="008D6ADA" w:rsidRDefault="0013506C" w:rsidP="0013506C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t>16</w:t>
      </w:r>
      <w:r w:rsidRPr="008D6ADA">
        <w:rPr>
          <w:b/>
          <w:color w:val="000000" w:themeColor="text1"/>
          <w:vertAlign w:val="superscript"/>
        </w:rPr>
        <w:t>th</w:t>
      </w:r>
      <w:r w:rsidRPr="008D6ADA">
        <w:rPr>
          <w:b/>
          <w:color w:val="000000" w:themeColor="text1"/>
        </w:rPr>
        <w:t xml:space="preserve"> APSSA 2018 </w:t>
      </w:r>
    </w:p>
    <w:p w14:paraId="4681529B" w14:textId="7139ABDB" w:rsidR="0013506C" w:rsidRPr="008D6ADA" w:rsidRDefault="0013506C" w:rsidP="0013506C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t xml:space="preserve">Staff conference: Overview of submission </w:t>
      </w:r>
      <w:r w:rsidR="008F1BFA" w:rsidRPr="008D6ADA">
        <w:rPr>
          <w:b/>
          <w:color w:val="000000" w:themeColor="text1"/>
        </w:rPr>
        <w:t>for revised abstract</w:t>
      </w:r>
    </w:p>
    <w:p w14:paraId="45EEC7A8" w14:textId="1A1F8516" w:rsidR="0013506C" w:rsidRPr="008D6ADA" w:rsidRDefault="0013506C" w:rsidP="0013506C">
      <w:pPr>
        <w:jc w:val="center"/>
        <w:rPr>
          <w:color w:val="000000" w:themeColor="text1"/>
        </w:rPr>
      </w:pPr>
      <w:r w:rsidRPr="008D6ADA">
        <w:rPr>
          <w:color w:val="000000" w:themeColor="text1"/>
        </w:rPr>
        <w:t xml:space="preserve">Last update: </w:t>
      </w:r>
      <w:r w:rsidR="0026067B">
        <w:rPr>
          <w:color w:val="C00000"/>
        </w:rPr>
        <w:t>24</w:t>
      </w:r>
      <w:r w:rsidRPr="008D6ADA">
        <w:rPr>
          <w:color w:val="000000" w:themeColor="text1"/>
        </w:rPr>
        <w:t xml:space="preserve"> June 2018 </w:t>
      </w:r>
    </w:p>
    <w:p w14:paraId="6C4DAAEE" w14:textId="77777777" w:rsidR="0013506C" w:rsidRPr="008D6ADA" w:rsidRDefault="0013506C" w:rsidP="006C373C">
      <w:pPr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01"/>
      </w:tblGrid>
      <w:tr w:rsidR="0013506C" w:rsidRPr="008D6ADA" w14:paraId="5D0FC4F3" w14:textId="77777777" w:rsidTr="00AC3453">
        <w:trPr>
          <w:trHeight w:val="279"/>
          <w:jc w:val="center"/>
        </w:trPr>
        <w:tc>
          <w:tcPr>
            <w:tcW w:w="3101" w:type="dxa"/>
            <w:shd w:val="clear" w:color="auto" w:fill="auto"/>
          </w:tcPr>
          <w:p w14:paraId="56473907" w14:textId="2590A702" w:rsidR="0013506C" w:rsidRPr="008D6ADA" w:rsidRDefault="0013506C" w:rsidP="0013506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Origin</w:t>
            </w:r>
          </w:p>
        </w:tc>
        <w:tc>
          <w:tcPr>
            <w:tcW w:w="3101" w:type="dxa"/>
            <w:shd w:val="clear" w:color="auto" w:fill="auto"/>
          </w:tcPr>
          <w:p w14:paraId="0563B47D" w14:textId="4032D57C" w:rsidR="0013506C" w:rsidRPr="008D6ADA" w:rsidRDefault="0013506C" w:rsidP="0013506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Count</w:t>
            </w:r>
          </w:p>
        </w:tc>
      </w:tr>
      <w:tr w:rsidR="0013506C" w:rsidRPr="008D6ADA" w14:paraId="3D1C5464" w14:textId="77777777" w:rsidTr="00AC3453">
        <w:trPr>
          <w:trHeight w:val="279"/>
          <w:jc w:val="center"/>
        </w:trPr>
        <w:tc>
          <w:tcPr>
            <w:tcW w:w="3101" w:type="dxa"/>
            <w:shd w:val="clear" w:color="auto" w:fill="auto"/>
          </w:tcPr>
          <w:p w14:paraId="41037831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China</w:t>
            </w:r>
          </w:p>
        </w:tc>
        <w:tc>
          <w:tcPr>
            <w:tcW w:w="3101" w:type="dxa"/>
            <w:shd w:val="clear" w:color="auto" w:fill="auto"/>
          </w:tcPr>
          <w:p w14:paraId="3D26C871" w14:textId="79BEED25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19</w:t>
            </w:r>
          </w:p>
          <w:p w14:paraId="13E46C52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695A0DCA" w14:textId="77777777" w:rsidTr="00AC3453">
        <w:trPr>
          <w:trHeight w:val="279"/>
          <w:jc w:val="center"/>
        </w:trPr>
        <w:tc>
          <w:tcPr>
            <w:tcW w:w="3101" w:type="dxa"/>
            <w:shd w:val="clear" w:color="auto" w:fill="auto"/>
          </w:tcPr>
          <w:p w14:paraId="02DE4890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Thailand</w:t>
            </w:r>
          </w:p>
        </w:tc>
        <w:tc>
          <w:tcPr>
            <w:tcW w:w="3101" w:type="dxa"/>
            <w:shd w:val="clear" w:color="auto" w:fill="auto"/>
          </w:tcPr>
          <w:p w14:paraId="249273B0" w14:textId="2AA632D2" w:rsidR="0013506C" w:rsidRPr="008D6ADA" w:rsidRDefault="00870A51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9</w:t>
            </w:r>
          </w:p>
          <w:p w14:paraId="216CE356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37FF6149" w14:textId="77777777" w:rsidTr="00AC3453">
        <w:trPr>
          <w:trHeight w:val="279"/>
          <w:jc w:val="center"/>
        </w:trPr>
        <w:tc>
          <w:tcPr>
            <w:tcW w:w="3101" w:type="dxa"/>
            <w:shd w:val="clear" w:color="auto" w:fill="auto"/>
          </w:tcPr>
          <w:p w14:paraId="3ECFFD63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Hong Kong SAR</w:t>
            </w:r>
          </w:p>
          <w:p w14:paraId="4C38943C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319B9066" w14:textId="2A47A502" w:rsidR="0013506C" w:rsidRPr="008D6ADA" w:rsidRDefault="00D62C64" w:rsidP="0013506C">
            <w:pPr>
              <w:jc w:val="center"/>
              <w:rPr>
                <w:color w:val="000000" w:themeColor="text1"/>
              </w:rPr>
            </w:pPr>
            <w:r>
              <w:rPr>
                <w:color w:val="C00000"/>
              </w:rPr>
              <w:t>8</w:t>
            </w:r>
          </w:p>
        </w:tc>
      </w:tr>
      <w:tr w:rsidR="0013506C" w:rsidRPr="008D6ADA" w14:paraId="50958AF1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5B440B41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Malaysia</w:t>
            </w:r>
          </w:p>
          <w:p w14:paraId="5C709F5E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679EC26C" w14:textId="7865BE26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8</w:t>
            </w:r>
          </w:p>
        </w:tc>
      </w:tr>
      <w:tr w:rsidR="0013506C" w:rsidRPr="008D6ADA" w14:paraId="5FE3B2C5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140013FF" w14:textId="1C0D71B0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Philippines</w:t>
            </w:r>
          </w:p>
          <w:p w14:paraId="620BEC4F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7E758842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5</w:t>
            </w:r>
          </w:p>
          <w:p w14:paraId="7DF94BF3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3076CB26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3D4E1565" w14:textId="0AE128BB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Japan </w:t>
            </w:r>
          </w:p>
          <w:p w14:paraId="779797C2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0DA5E60A" w14:textId="570608D0" w:rsidR="0013506C" w:rsidRPr="008D6ADA" w:rsidRDefault="00FF084A" w:rsidP="0013506C">
            <w:pPr>
              <w:jc w:val="center"/>
              <w:rPr>
                <w:color w:val="000000" w:themeColor="text1"/>
              </w:rPr>
            </w:pPr>
            <w:r>
              <w:rPr>
                <w:color w:val="C00000"/>
              </w:rPr>
              <w:t>5</w:t>
            </w:r>
          </w:p>
        </w:tc>
      </w:tr>
      <w:tr w:rsidR="0013506C" w:rsidRPr="008D6ADA" w14:paraId="42AAF601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585C4F83" w14:textId="6ED31738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Singapore</w:t>
            </w:r>
          </w:p>
        </w:tc>
        <w:tc>
          <w:tcPr>
            <w:tcW w:w="3101" w:type="dxa"/>
            <w:shd w:val="clear" w:color="auto" w:fill="auto"/>
          </w:tcPr>
          <w:p w14:paraId="68634534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2</w:t>
            </w:r>
          </w:p>
          <w:p w14:paraId="4362DC51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63062017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33AC5164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USA</w:t>
            </w:r>
          </w:p>
        </w:tc>
        <w:tc>
          <w:tcPr>
            <w:tcW w:w="3101" w:type="dxa"/>
            <w:shd w:val="clear" w:color="auto" w:fill="auto"/>
          </w:tcPr>
          <w:p w14:paraId="74BB38AD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</w:p>
          <w:p w14:paraId="4D7A2C66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1FF2006F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7D0A06CA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Australia</w:t>
            </w:r>
          </w:p>
          <w:p w14:paraId="04B37DEE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74F2C164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</w:p>
        </w:tc>
      </w:tr>
      <w:tr w:rsidR="0013506C" w:rsidRPr="008D6ADA" w14:paraId="5FDBEA40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22075368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HK-China**</w:t>
            </w:r>
          </w:p>
          <w:p w14:paraId="0E176F49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34150755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</w:p>
          <w:p w14:paraId="25C70A1E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20B4F8D3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12B692C9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US-China**</w:t>
            </w:r>
          </w:p>
        </w:tc>
        <w:tc>
          <w:tcPr>
            <w:tcW w:w="3101" w:type="dxa"/>
            <w:shd w:val="clear" w:color="auto" w:fill="auto"/>
          </w:tcPr>
          <w:p w14:paraId="0129F454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</w:p>
          <w:p w14:paraId="418EDCAF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  <w:tr w:rsidR="0013506C" w:rsidRPr="008D6ADA" w14:paraId="15A31894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3FA13551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International organisation*</w:t>
            </w:r>
          </w:p>
          <w:p w14:paraId="1B874202" w14:textId="050583E2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01" w:type="dxa"/>
            <w:shd w:val="clear" w:color="auto" w:fill="auto"/>
          </w:tcPr>
          <w:p w14:paraId="2EFC06F1" w14:textId="5BDBA41D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</w:p>
        </w:tc>
      </w:tr>
      <w:tr w:rsidR="0013506C" w:rsidRPr="008D6ADA" w14:paraId="6A6E60C9" w14:textId="77777777" w:rsidTr="00AC3453">
        <w:trPr>
          <w:trHeight w:val="242"/>
          <w:jc w:val="center"/>
        </w:trPr>
        <w:tc>
          <w:tcPr>
            <w:tcW w:w="3101" w:type="dxa"/>
            <w:shd w:val="clear" w:color="auto" w:fill="auto"/>
          </w:tcPr>
          <w:p w14:paraId="59BA6E06" w14:textId="0497621E" w:rsidR="0013506C" w:rsidRPr="008D6ADA" w:rsidRDefault="006C746A" w:rsidP="0013506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Total</w:t>
            </w:r>
          </w:p>
        </w:tc>
        <w:tc>
          <w:tcPr>
            <w:tcW w:w="3101" w:type="dxa"/>
            <w:shd w:val="clear" w:color="auto" w:fill="auto"/>
          </w:tcPr>
          <w:p w14:paraId="601BBEEF" w14:textId="444E0524" w:rsidR="0013506C" w:rsidRPr="00FF084A" w:rsidRDefault="00FF084A" w:rsidP="0013506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61</w:t>
            </w:r>
          </w:p>
          <w:p w14:paraId="2378C01A" w14:textId="77777777" w:rsidR="0013506C" w:rsidRPr="008D6ADA" w:rsidRDefault="0013506C" w:rsidP="0013506C">
            <w:pPr>
              <w:jc w:val="center"/>
              <w:rPr>
                <w:color w:val="000000" w:themeColor="text1"/>
              </w:rPr>
            </w:pPr>
          </w:p>
        </w:tc>
      </w:tr>
    </w:tbl>
    <w:p w14:paraId="7AA35129" w14:textId="12930DE6" w:rsidR="0013506C" w:rsidRPr="008D6ADA" w:rsidRDefault="0013506C" w:rsidP="006C373C">
      <w:pPr>
        <w:jc w:val="center"/>
        <w:rPr>
          <w:b/>
          <w:color w:val="000000" w:themeColor="text1"/>
        </w:rPr>
      </w:pPr>
    </w:p>
    <w:p w14:paraId="10B9F1E8" w14:textId="77777777" w:rsidR="0013506C" w:rsidRPr="008D6ADA" w:rsidRDefault="0013506C" w:rsidP="0013506C">
      <w:pPr>
        <w:rPr>
          <w:color w:val="000000" w:themeColor="text1"/>
        </w:rPr>
      </w:pPr>
    </w:p>
    <w:p w14:paraId="2E88D965" w14:textId="4881FB77" w:rsidR="0013506C" w:rsidRPr="008D6ADA" w:rsidRDefault="0013506C" w:rsidP="0013506C">
      <w:pPr>
        <w:rPr>
          <w:color w:val="000000" w:themeColor="text1"/>
        </w:rPr>
      </w:pPr>
    </w:p>
    <w:p w14:paraId="73AAC2C5" w14:textId="52DFB655" w:rsidR="0013506C" w:rsidRPr="008D6ADA" w:rsidRDefault="0013506C" w:rsidP="0013506C">
      <w:pPr>
        <w:rPr>
          <w:color w:val="000000" w:themeColor="text1"/>
        </w:rPr>
      </w:pPr>
      <w:r w:rsidRPr="008D6ADA">
        <w:rPr>
          <w:color w:val="000000" w:themeColor="text1"/>
        </w:rPr>
        <w:t>Note:</w:t>
      </w:r>
    </w:p>
    <w:p w14:paraId="6B62B251" w14:textId="77777777" w:rsidR="0013506C" w:rsidRPr="008D6ADA" w:rsidRDefault="0013506C" w:rsidP="0013506C">
      <w:pPr>
        <w:rPr>
          <w:color w:val="000000" w:themeColor="text1"/>
        </w:rPr>
      </w:pPr>
    </w:p>
    <w:p w14:paraId="445FCCA7" w14:textId="4B54A6BF" w:rsidR="0013506C" w:rsidRPr="008D6ADA" w:rsidRDefault="0013506C" w:rsidP="0013506C">
      <w:pPr>
        <w:rPr>
          <w:color w:val="000000" w:themeColor="text1"/>
        </w:rPr>
      </w:pPr>
      <w:r w:rsidRPr="008D6ADA">
        <w:rPr>
          <w:color w:val="000000" w:themeColor="text1"/>
        </w:rPr>
        <w:t xml:space="preserve">* means International Association of Student Affairs and Services (IASAS) </w:t>
      </w:r>
    </w:p>
    <w:p w14:paraId="78FEEE15" w14:textId="77777777" w:rsidR="0013506C" w:rsidRPr="008D6ADA" w:rsidRDefault="0013506C" w:rsidP="0013506C">
      <w:pPr>
        <w:rPr>
          <w:color w:val="000000" w:themeColor="text1"/>
        </w:rPr>
      </w:pPr>
    </w:p>
    <w:p w14:paraId="670098D5" w14:textId="21A4B0C6" w:rsidR="0013506C" w:rsidRPr="008D6ADA" w:rsidRDefault="0013506C" w:rsidP="0013506C">
      <w:pPr>
        <w:rPr>
          <w:color w:val="000000" w:themeColor="text1"/>
        </w:rPr>
      </w:pPr>
      <w:r w:rsidRPr="008D6ADA">
        <w:rPr>
          <w:color w:val="000000" w:themeColor="text1"/>
        </w:rPr>
        <w:t xml:space="preserve">** means institutions formed based on cross border collaboration, that is </w:t>
      </w:r>
    </w:p>
    <w:p w14:paraId="1CF4114D" w14:textId="192B9D28" w:rsidR="0013506C" w:rsidRPr="008D6ADA" w:rsidRDefault="0013506C" w:rsidP="0013506C">
      <w:pPr>
        <w:numPr>
          <w:ilvl w:val="0"/>
          <w:numId w:val="1"/>
        </w:numPr>
        <w:rPr>
          <w:color w:val="000000" w:themeColor="text1"/>
          <w:lang w:val="ms-MY"/>
        </w:rPr>
      </w:pPr>
      <w:r w:rsidRPr="008D6ADA">
        <w:rPr>
          <w:color w:val="000000" w:themeColor="text1"/>
        </w:rPr>
        <w:t xml:space="preserve">Beijing Normal University-Hong Kong Baptist University United International College, and </w:t>
      </w:r>
    </w:p>
    <w:p w14:paraId="5A487C5B" w14:textId="77777777" w:rsidR="0013506C" w:rsidRPr="008D6ADA" w:rsidRDefault="0013506C" w:rsidP="0013506C">
      <w:pPr>
        <w:numPr>
          <w:ilvl w:val="0"/>
          <w:numId w:val="1"/>
        </w:numPr>
        <w:rPr>
          <w:color w:val="000000" w:themeColor="text1"/>
          <w:lang w:val="ms-MY"/>
        </w:rPr>
      </w:pPr>
      <w:r w:rsidRPr="008D6ADA">
        <w:rPr>
          <w:color w:val="000000" w:themeColor="text1"/>
        </w:rPr>
        <w:t xml:space="preserve">Duke </w:t>
      </w:r>
      <w:proofErr w:type="spellStart"/>
      <w:r w:rsidRPr="008D6ADA">
        <w:rPr>
          <w:color w:val="000000" w:themeColor="text1"/>
        </w:rPr>
        <w:t>Kunshan</w:t>
      </w:r>
      <w:proofErr w:type="spellEnd"/>
      <w:r w:rsidRPr="008D6ADA">
        <w:rPr>
          <w:color w:val="000000" w:themeColor="text1"/>
        </w:rPr>
        <w:t xml:space="preserve"> University</w:t>
      </w:r>
    </w:p>
    <w:p w14:paraId="3D98E82F" w14:textId="2E1038C1" w:rsidR="0013506C" w:rsidRPr="008D6ADA" w:rsidRDefault="0013506C" w:rsidP="0013506C">
      <w:pPr>
        <w:rPr>
          <w:color w:val="000000" w:themeColor="text1"/>
        </w:rPr>
      </w:pPr>
    </w:p>
    <w:p w14:paraId="3F5E0A3F" w14:textId="15BBED54" w:rsidR="0013506C" w:rsidRPr="008D6ADA" w:rsidRDefault="0013506C" w:rsidP="0013506C">
      <w:pPr>
        <w:rPr>
          <w:color w:val="000000" w:themeColor="text1"/>
        </w:rPr>
      </w:pPr>
    </w:p>
    <w:p w14:paraId="658C6C35" w14:textId="77777777" w:rsidR="0013506C" w:rsidRPr="008D6ADA" w:rsidRDefault="0013506C" w:rsidP="0013506C">
      <w:pPr>
        <w:rPr>
          <w:color w:val="000000" w:themeColor="text1"/>
        </w:rPr>
        <w:sectPr w:rsidR="0013506C" w:rsidRPr="008D6ADA" w:rsidSect="0013506C">
          <w:pgSz w:w="11900" w:h="16840"/>
          <w:pgMar w:top="1440" w:right="1440" w:bottom="1440" w:left="1440" w:header="708" w:footer="708" w:gutter="0"/>
          <w:cols w:space="708"/>
          <w:docGrid w:linePitch="400"/>
        </w:sectPr>
      </w:pPr>
    </w:p>
    <w:p w14:paraId="57944397" w14:textId="5AC4AB5C" w:rsidR="006D0E4C" w:rsidRPr="008D6ADA" w:rsidRDefault="006C373C" w:rsidP="006C373C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lastRenderedPageBreak/>
        <w:t>16</w:t>
      </w:r>
      <w:r w:rsidRPr="008D6ADA">
        <w:rPr>
          <w:b/>
          <w:color w:val="000000" w:themeColor="text1"/>
          <w:vertAlign w:val="superscript"/>
        </w:rPr>
        <w:t>th</w:t>
      </w:r>
      <w:r w:rsidRPr="008D6ADA">
        <w:rPr>
          <w:b/>
          <w:color w:val="000000" w:themeColor="text1"/>
        </w:rPr>
        <w:t xml:space="preserve"> APSSA 2018 </w:t>
      </w:r>
    </w:p>
    <w:p w14:paraId="6DF1E27A" w14:textId="77777777" w:rsidR="006C373C" w:rsidRPr="008D6ADA" w:rsidRDefault="006C373C" w:rsidP="006C373C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t xml:space="preserve">Staff conference: Revised abstracts based on tracks and country of origin </w:t>
      </w:r>
    </w:p>
    <w:p w14:paraId="738A4E5D" w14:textId="1BEF777E" w:rsidR="006C373C" w:rsidRPr="008D6ADA" w:rsidRDefault="00BA387B" w:rsidP="00353F20">
      <w:pPr>
        <w:jc w:val="center"/>
        <w:rPr>
          <w:color w:val="000000" w:themeColor="text1"/>
        </w:rPr>
      </w:pPr>
      <w:r w:rsidRPr="008D6ADA">
        <w:rPr>
          <w:color w:val="000000" w:themeColor="text1"/>
        </w:rPr>
        <w:t xml:space="preserve">Last update: </w:t>
      </w:r>
      <w:r w:rsidR="00A80E13">
        <w:rPr>
          <w:color w:val="C00000"/>
        </w:rPr>
        <w:t>24</w:t>
      </w:r>
      <w:r w:rsidR="00D62C64">
        <w:rPr>
          <w:color w:val="C00000"/>
        </w:rPr>
        <w:t xml:space="preserve"> </w:t>
      </w:r>
      <w:r w:rsidRPr="008D6ADA">
        <w:rPr>
          <w:color w:val="000000" w:themeColor="text1"/>
        </w:rPr>
        <w:t xml:space="preserve">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056"/>
        <w:gridCol w:w="2057"/>
        <w:gridCol w:w="2057"/>
        <w:gridCol w:w="1885"/>
        <w:gridCol w:w="1885"/>
        <w:gridCol w:w="1860"/>
      </w:tblGrid>
      <w:tr w:rsidR="006C373C" w:rsidRPr="008D6ADA" w14:paraId="438F6448" w14:textId="77777777" w:rsidTr="006C373C">
        <w:trPr>
          <w:trHeight w:val="325"/>
        </w:trPr>
        <w:tc>
          <w:tcPr>
            <w:tcW w:w="2150" w:type="dxa"/>
            <w:vMerge w:val="restart"/>
          </w:tcPr>
          <w:p w14:paraId="1BED434B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Subtheme</w:t>
            </w:r>
          </w:p>
        </w:tc>
        <w:tc>
          <w:tcPr>
            <w:tcW w:w="9940" w:type="dxa"/>
            <w:gridSpan w:val="5"/>
          </w:tcPr>
          <w:p w14:paraId="783B514F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Tracks</w:t>
            </w:r>
          </w:p>
        </w:tc>
        <w:tc>
          <w:tcPr>
            <w:tcW w:w="1860" w:type="dxa"/>
            <w:vMerge w:val="restart"/>
          </w:tcPr>
          <w:p w14:paraId="16AB4554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Total papers</w:t>
            </w:r>
          </w:p>
        </w:tc>
      </w:tr>
      <w:tr w:rsidR="006C373C" w:rsidRPr="008D6ADA" w14:paraId="604DB785" w14:textId="77777777" w:rsidTr="006C373C">
        <w:tc>
          <w:tcPr>
            <w:tcW w:w="2150" w:type="dxa"/>
            <w:vMerge/>
          </w:tcPr>
          <w:p w14:paraId="6F0703E8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6" w:type="dxa"/>
          </w:tcPr>
          <w:p w14:paraId="7B2DCEBE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1</w:t>
            </w:r>
          </w:p>
        </w:tc>
        <w:tc>
          <w:tcPr>
            <w:tcW w:w="2057" w:type="dxa"/>
          </w:tcPr>
          <w:p w14:paraId="27614BC8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2</w:t>
            </w:r>
          </w:p>
        </w:tc>
        <w:tc>
          <w:tcPr>
            <w:tcW w:w="2057" w:type="dxa"/>
          </w:tcPr>
          <w:p w14:paraId="5AA4FBC4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3</w:t>
            </w:r>
          </w:p>
        </w:tc>
        <w:tc>
          <w:tcPr>
            <w:tcW w:w="1885" w:type="dxa"/>
          </w:tcPr>
          <w:p w14:paraId="065B6C51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4</w:t>
            </w:r>
          </w:p>
        </w:tc>
        <w:tc>
          <w:tcPr>
            <w:tcW w:w="1885" w:type="dxa"/>
          </w:tcPr>
          <w:p w14:paraId="7C57184B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5</w:t>
            </w:r>
          </w:p>
        </w:tc>
        <w:tc>
          <w:tcPr>
            <w:tcW w:w="1860" w:type="dxa"/>
            <w:vMerge/>
          </w:tcPr>
          <w:p w14:paraId="344BF048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</w:p>
        </w:tc>
      </w:tr>
      <w:tr w:rsidR="006C373C" w:rsidRPr="008D6ADA" w14:paraId="52D2FD06" w14:textId="77777777" w:rsidTr="006C373C">
        <w:tc>
          <w:tcPr>
            <w:tcW w:w="2150" w:type="dxa"/>
          </w:tcPr>
          <w:p w14:paraId="20866074" w14:textId="50D8B22D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1: Employability – engaging and empowering for future careers</w:t>
            </w:r>
            <w:r w:rsidR="00353F20" w:rsidRPr="008D6ADA">
              <w:rPr>
                <w:color w:val="000000" w:themeColor="text1"/>
              </w:rPr>
              <w:t xml:space="preserve"> (CODE: E)</w:t>
            </w:r>
          </w:p>
        </w:tc>
        <w:tc>
          <w:tcPr>
            <w:tcW w:w="2056" w:type="dxa"/>
          </w:tcPr>
          <w:p w14:paraId="5E2F14A3" w14:textId="6488D780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961D66" w:rsidRPr="008D6ADA">
              <w:rPr>
                <w:color w:val="000000" w:themeColor="text1"/>
              </w:rPr>
              <w:t>5</w:t>
            </w:r>
            <w:r w:rsidRPr="008D6ADA">
              <w:rPr>
                <w:color w:val="000000" w:themeColor="text1"/>
              </w:rPr>
              <w:t xml:space="preserve"> papers]</w:t>
            </w:r>
          </w:p>
          <w:p w14:paraId="4F378A87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20CA4AAA" w14:textId="70C0449B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Hong Kong, Thailand, US, China</w:t>
            </w:r>
            <w:r w:rsidR="00961D66" w:rsidRPr="008D6ADA">
              <w:rPr>
                <w:color w:val="000000" w:themeColor="text1"/>
              </w:rPr>
              <w:t>, Malaysia</w:t>
            </w:r>
            <w:r w:rsidRPr="008D6ADA">
              <w:rPr>
                <w:color w:val="000000" w:themeColor="text1"/>
              </w:rPr>
              <w:t xml:space="preserve"> </w:t>
            </w:r>
          </w:p>
        </w:tc>
        <w:tc>
          <w:tcPr>
            <w:tcW w:w="2057" w:type="dxa"/>
          </w:tcPr>
          <w:p w14:paraId="0B9F2BA3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[3 papers]</w:t>
            </w:r>
          </w:p>
          <w:p w14:paraId="7459B174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2FF9938C" w14:textId="77777777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Hong Kong, Thailand, China</w:t>
            </w:r>
          </w:p>
        </w:tc>
        <w:tc>
          <w:tcPr>
            <w:tcW w:w="2057" w:type="dxa"/>
          </w:tcPr>
          <w:p w14:paraId="149E24A0" w14:textId="19961776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FF084A">
              <w:rPr>
                <w:color w:val="C00000"/>
              </w:rPr>
              <w:t>5</w:t>
            </w:r>
            <w:r w:rsidRPr="008D6ADA">
              <w:rPr>
                <w:color w:val="000000" w:themeColor="text1"/>
              </w:rPr>
              <w:t xml:space="preserve"> papers]</w:t>
            </w:r>
          </w:p>
          <w:p w14:paraId="11EFBB89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34FA2D18" w14:textId="2E0EDA91" w:rsidR="006C373C" w:rsidRPr="00FF084A" w:rsidRDefault="006C373C" w:rsidP="006C373C">
            <w:pPr>
              <w:rPr>
                <w:color w:val="C00000"/>
              </w:rPr>
            </w:pPr>
            <w:r w:rsidRPr="008D6ADA">
              <w:rPr>
                <w:color w:val="000000" w:themeColor="text1"/>
              </w:rPr>
              <w:t>Thailand, China</w:t>
            </w:r>
            <w:r w:rsidR="00961D66" w:rsidRPr="008D6ADA">
              <w:rPr>
                <w:color w:val="000000" w:themeColor="text1"/>
              </w:rPr>
              <w:t>, Malaysia</w:t>
            </w:r>
            <w:r w:rsidR="00FF084A">
              <w:rPr>
                <w:color w:val="C00000"/>
              </w:rPr>
              <w:t>, Japan, HK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7CA0BFA4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1885" w:type="dxa"/>
            <w:shd w:val="clear" w:color="auto" w:fill="A6A6A6" w:themeFill="background1" w:themeFillShade="A6"/>
          </w:tcPr>
          <w:p w14:paraId="3DE4F32F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13522E9D" w14:textId="5F45AF8C" w:rsidR="006C373C" w:rsidRPr="008D6ADA" w:rsidRDefault="00FF084A" w:rsidP="00C36971">
            <w:pPr>
              <w:jc w:val="center"/>
              <w:rPr>
                <w:color w:val="000000" w:themeColor="text1"/>
              </w:rPr>
            </w:pPr>
            <w:r>
              <w:rPr>
                <w:color w:val="C00000"/>
              </w:rPr>
              <w:t>13</w:t>
            </w:r>
          </w:p>
        </w:tc>
      </w:tr>
      <w:tr w:rsidR="006C373C" w:rsidRPr="008D6ADA" w14:paraId="2F732A08" w14:textId="77777777" w:rsidTr="006C373C">
        <w:tc>
          <w:tcPr>
            <w:tcW w:w="2150" w:type="dxa"/>
          </w:tcPr>
          <w:p w14:paraId="1E4CF1BB" w14:textId="77777777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2: Wellness and mental health – current challenges, future opportunities</w:t>
            </w:r>
          </w:p>
          <w:p w14:paraId="0341ADAB" w14:textId="7A2DB05B" w:rsidR="00353F20" w:rsidRPr="008D6ADA" w:rsidRDefault="00353F20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(CODE: W)</w:t>
            </w:r>
          </w:p>
        </w:tc>
        <w:tc>
          <w:tcPr>
            <w:tcW w:w="2056" w:type="dxa"/>
          </w:tcPr>
          <w:p w14:paraId="09B02E79" w14:textId="4C8E12CD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FF084A">
              <w:rPr>
                <w:color w:val="C00000"/>
              </w:rPr>
              <w:t>4</w:t>
            </w:r>
            <w:r w:rsidRPr="008D6ADA">
              <w:rPr>
                <w:color w:val="000000" w:themeColor="text1"/>
              </w:rPr>
              <w:t xml:space="preserve"> papers]</w:t>
            </w:r>
          </w:p>
          <w:p w14:paraId="46F39806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0A1BF444" w14:textId="0174320C" w:rsidR="006C373C" w:rsidRPr="00FF084A" w:rsidRDefault="006C373C" w:rsidP="006C373C">
            <w:pPr>
              <w:jc w:val="center"/>
              <w:rPr>
                <w:color w:val="C00000"/>
              </w:rPr>
            </w:pPr>
            <w:r w:rsidRPr="008D6ADA">
              <w:rPr>
                <w:color w:val="000000" w:themeColor="text1"/>
              </w:rPr>
              <w:t>Thailand, China, China</w:t>
            </w:r>
            <w:r w:rsidR="00FF084A">
              <w:rPr>
                <w:color w:val="C00000"/>
              </w:rPr>
              <w:t>, China</w:t>
            </w:r>
          </w:p>
        </w:tc>
        <w:tc>
          <w:tcPr>
            <w:tcW w:w="2057" w:type="dxa"/>
          </w:tcPr>
          <w:p w14:paraId="6D7693F1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[3 papers]</w:t>
            </w:r>
          </w:p>
          <w:p w14:paraId="79166A13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6BF05FE6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Thailand, Australia, China</w:t>
            </w:r>
          </w:p>
        </w:tc>
        <w:tc>
          <w:tcPr>
            <w:tcW w:w="2057" w:type="dxa"/>
          </w:tcPr>
          <w:p w14:paraId="7F9BE446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[3 papers]</w:t>
            </w:r>
          </w:p>
          <w:p w14:paraId="1A915D06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55AA71F1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Thailand, China, China</w:t>
            </w:r>
          </w:p>
        </w:tc>
        <w:tc>
          <w:tcPr>
            <w:tcW w:w="1885" w:type="dxa"/>
          </w:tcPr>
          <w:p w14:paraId="06E1FE53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[5 papers]</w:t>
            </w:r>
          </w:p>
          <w:p w14:paraId="26E66C7A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70DC523E" w14:textId="77777777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Singapore, Malaysia, China, HK-China, Thailand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F4C1121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3439FB87" w14:textId="65F32F6D" w:rsidR="006C373C" w:rsidRPr="008D6ADA" w:rsidRDefault="00FF084A" w:rsidP="00C36971">
            <w:pPr>
              <w:jc w:val="center"/>
              <w:rPr>
                <w:color w:val="000000" w:themeColor="text1"/>
              </w:rPr>
            </w:pPr>
            <w:r>
              <w:rPr>
                <w:color w:val="C00000"/>
              </w:rPr>
              <w:t>15</w:t>
            </w:r>
          </w:p>
        </w:tc>
      </w:tr>
      <w:tr w:rsidR="006C373C" w:rsidRPr="008D6ADA" w14:paraId="4AF78CC8" w14:textId="77777777" w:rsidTr="006C373C">
        <w:tc>
          <w:tcPr>
            <w:tcW w:w="2150" w:type="dxa"/>
          </w:tcPr>
          <w:p w14:paraId="45D37B49" w14:textId="77777777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3: Student residence – identifying sustainable business models</w:t>
            </w:r>
          </w:p>
          <w:p w14:paraId="70205363" w14:textId="51769CEA" w:rsidR="00353F20" w:rsidRPr="008D6ADA" w:rsidRDefault="00353F20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(CODE: R)</w:t>
            </w:r>
          </w:p>
        </w:tc>
        <w:tc>
          <w:tcPr>
            <w:tcW w:w="2056" w:type="dxa"/>
          </w:tcPr>
          <w:p w14:paraId="232BFF0B" w14:textId="2C0D6064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961D66" w:rsidRPr="008D6ADA">
              <w:rPr>
                <w:color w:val="000000" w:themeColor="text1"/>
              </w:rPr>
              <w:t>2</w:t>
            </w:r>
            <w:r w:rsidRPr="008D6ADA">
              <w:rPr>
                <w:color w:val="000000" w:themeColor="text1"/>
              </w:rPr>
              <w:t xml:space="preserve"> paper</w:t>
            </w:r>
            <w:r w:rsidR="00961D66" w:rsidRPr="008D6ADA">
              <w:rPr>
                <w:color w:val="000000" w:themeColor="text1"/>
              </w:rPr>
              <w:t>s</w:t>
            </w:r>
            <w:r w:rsidRPr="008D6ADA">
              <w:rPr>
                <w:color w:val="000000" w:themeColor="text1"/>
              </w:rPr>
              <w:t>]</w:t>
            </w:r>
          </w:p>
          <w:p w14:paraId="69E4090F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6C3C69E6" w14:textId="1837B738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China</w:t>
            </w:r>
            <w:r w:rsidR="00961D66" w:rsidRPr="008D6ADA">
              <w:rPr>
                <w:color w:val="000000" w:themeColor="text1"/>
              </w:rPr>
              <w:t>, Hong Kong</w:t>
            </w:r>
          </w:p>
        </w:tc>
        <w:tc>
          <w:tcPr>
            <w:tcW w:w="2057" w:type="dxa"/>
            <w:shd w:val="clear" w:color="auto" w:fill="A6A6A6" w:themeFill="background1" w:themeFillShade="A6"/>
          </w:tcPr>
          <w:p w14:paraId="64B79A82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7" w:type="dxa"/>
            <w:shd w:val="clear" w:color="auto" w:fill="A6A6A6" w:themeFill="background1" w:themeFillShade="A6"/>
          </w:tcPr>
          <w:p w14:paraId="72AF541A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shd w:val="clear" w:color="auto" w:fill="A6A6A6" w:themeFill="background1" w:themeFillShade="A6"/>
          </w:tcPr>
          <w:p w14:paraId="4B3A5258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1885" w:type="dxa"/>
            <w:shd w:val="clear" w:color="auto" w:fill="A6A6A6" w:themeFill="background1" w:themeFillShade="A6"/>
          </w:tcPr>
          <w:p w14:paraId="1775DF33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1860" w:type="dxa"/>
          </w:tcPr>
          <w:p w14:paraId="20006A37" w14:textId="0D473B6B" w:rsidR="006C373C" w:rsidRPr="008D6ADA" w:rsidRDefault="00961D66" w:rsidP="00C36971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2</w:t>
            </w:r>
          </w:p>
        </w:tc>
      </w:tr>
      <w:tr w:rsidR="006C373C" w:rsidRPr="008D6ADA" w14:paraId="68359D3E" w14:textId="77777777" w:rsidTr="006C373C">
        <w:tc>
          <w:tcPr>
            <w:tcW w:w="2150" w:type="dxa"/>
          </w:tcPr>
          <w:p w14:paraId="4E6E9785" w14:textId="77777777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4: Student development – Building purposeful leaders through student development programme</w:t>
            </w:r>
          </w:p>
          <w:p w14:paraId="15E0B577" w14:textId="62B987A9" w:rsidR="00353F20" w:rsidRPr="008D6ADA" w:rsidRDefault="00353F20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(CODE: C)</w:t>
            </w:r>
          </w:p>
        </w:tc>
        <w:tc>
          <w:tcPr>
            <w:tcW w:w="2056" w:type="dxa"/>
          </w:tcPr>
          <w:p w14:paraId="689E63C7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[3 papers]</w:t>
            </w:r>
          </w:p>
          <w:p w14:paraId="1F66C96C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4549FEF0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Philippines, HK, China</w:t>
            </w:r>
          </w:p>
        </w:tc>
        <w:tc>
          <w:tcPr>
            <w:tcW w:w="2057" w:type="dxa"/>
          </w:tcPr>
          <w:p w14:paraId="42C61AB3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[4 papers]</w:t>
            </w:r>
          </w:p>
          <w:p w14:paraId="44FB12E1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6F101103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US-China, Philippines, Malaysia, China</w:t>
            </w:r>
          </w:p>
        </w:tc>
        <w:tc>
          <w:tcPr>
            <w:tcW w:w="2057" w:type="dxa"/>
          </w:tcPr>
          <w:p w14:paraId="566980AC" w14:textId="24B57F73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4A462A" w:rsidRPr="008D6ADA">
              <w:rPr>
                <w:color w:val="000000" w:themeColor="text1"/>
              </w:rPr>
              <w:t>2</w:t>
            </w:r>
            <w:r w:rsidRPr="008D6ADA">
              <w:rPr>
                <w:color w:val="000000" w:themeColor="text1"/>
              </w:rPr>
              <w:t xml:space="preserve"> papers]</w:t>
            </w:r>
          </w:p>
          <w:p w14:paraId="287A2592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710018C5" w14:textId="74F1FF34" w:rsidR="006C373C" w:rsidRPr="008D6ADA" w:rsidRDefault="006C373C" w:rsidP="00FF084A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Thailand, </w:t>
            </w:r>
            <w:r w:rsidR="00FF084A">
              <w:rPr>
                <w:color w:val="C00000"/>
              </w:rPr>
              <w:t>Japan</w:t>
            </w:r>
          </w:p>
        </w:tc>
        <w:tc>
          <w:tcPr>
            <w:tcW w:w="1885" w:type="dxa"/>
          </w:tcPr>
          <w:p w14:paraId="2BC32964" w14:textId="6D30F726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FC4A38" w:rsidRPr="008D6ADA">
              <w:rPr>
                <w:color w:val="000000" w:themeColor="text1"/>
              </w:rPr>
              <w:t>2</w:t>
            </w:r>
            <w:r w:rsidRPr="008D6ADA">
              <w:rPr>
                <w:color w:val="000000" w:themeColor="text1"/>
              </w:rPr>
              <w:t xml:space="preserve"> </w:t>
            </w:r>
            <w:r w:rsidR="00FC4A38" w:rsidRPr="008D6ADA">
              <w:rPr>
                <w:color w:val="000000" w:themeColor="text1"/>
              </w:rPr>
              <w:t>papers</w:t>
            </w:r>
            <w:r w:rsidRPr="008D6ADA">
              <w:rPr>
                <w:color w:val="000000" w:themeColor="text1"/>
              </w:rPr>
              <w:t>]</w:t>
            </w:r>
          </w:p>
          <w:p w14:paraId="7917A37D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1AE7DB2A" w14:textId="0A865B62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China</w:t>
            </w:r>
            <w:r w:rsidR="00FC4A38" w:rsidRPr="008D6ADA">
              <w:rPr>
                <w:color w:val="000000" w:themeColor="text1"/>
              </w:rPr>
              <w:t>, China</w:t>
            </w:r>
          </w:p>
        </w:tc>
        <w:tc>
          <w:tcPr>
            <w:tcW w:w="1885" w:type="dxa"/>
          </w:tcPr>
          <w:p w14:paraId="4BCF8B56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[3 papers]</w:t>
            </w:r>
          </w:p>
          <w:p w14:paraId="74213B1B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39E564FC" w14:textId="239CF044" w:rsidR="006C373C" w:rsidRPr="008D6ADA" w:rsidRDefault="00EE3B2E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Philippines</w:t>
            </w:r>
            <w:r w:rsidR="006C373C" w:rsidRPr="008D6ADA">
              <w:rPr>
                <w:color w:val="000000" w:themeColor="text1"/>
              </w:rPr>
              <w:t>, Philippines, Japan</w:t>
            </w:r>
          </w:p>
        </w:tc>
        <w:tc>
          <w:tcPr>
            <w:tcW w:w="1860" w:type="dxa"/>
          </w:tcPr>
          <w:p w14:paraId="305FD9DC" w14:textId="7E165BEF" w:rsidR="006C373C" w:rsidRPr="008D6ADA" w:rsidRDefault="00C36971" w:rsidP="00AD0348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  <w:r w:rsidR="006A6B2B" w:rsidRPr="008D6ADA">
              <w:rPr>
                <w:color w:val="000000" w:themeColor="text1"/>
              </w:rPr>
              <w:t>4</w:t>
            </w:r>
          </w:p>
        </w:tc>
      </w:tr>
    </w:tbl>
    <w:p w14:paraId="6BDE48EF" w14:textId="77777777" w:rsidR="006C373C" w:rsidRPr="008D6ADA" w:rsidRDefault="006C373C">
      <w:pPr>
        <w:rPr>
          <w:color w:val="000000" w:themeColor="text1"/>
        </w:rPr>
        <w:sectPr w:rsidR="006C373C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49A0EADD" w14:textId="77777777" w:rsidR="006C373C" w:rsidRPr="008D6ADA" w:rsidRDefault="006C373C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056"/>
        <w:gridCol w:w="2057"/>
        <w:gridCol w:w="2057"/>
        <w:gridCol w:w="1885"/>
        <w:gridCol w:w="1885"/>
        <w:gridCol w:w="1860"/>
      </w:tblGrid>
      <w:tr w:rsidR="006C373C" w:rsidRPr="008D6ADA" w14:paraId="6F2B0E14" w14:textId="77777777" w:rsidTr="006D0E4C">
        <w:tc>
          <w:tcPr>
            <w:tcW w:w="2150" w:type="dxa"/>
            <w:vMerge w:val="restart"/>
          </w:tcPr>
          <w:p w14:paraId="3D5F0BCF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  <w:szCs w:val="22"/>
              </w:rPr>
            </w:pPr>
            <w:r w:rsidRPr="008D6ADA">
              <w:rPr>
                <w:b/>
                <w:color w:val="000000" w:themeColor="text1"/>
                <w:szCs w:val="22"/>
              </w:rPr>
              <w:t>Subtheme</w:t>
            </w:r>
          </w:p>
        </w:tc>
        <w:tc>
          <w:tcPr>
            <w:tcW w:w="9940" w:type="dxa"/>
            <w:gridSpan w:val="5"/>
          </w:tcPr>
          <w:p w14:paraId="0254D0C8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Tracks</w:t>
            </w:r>
          </w:p>
        </w:tc>
        <w:tc>
          <w:tcPr>
            <w:tcW w:w="1860" w:type="dxa"/>
            <w:vMerge w:val="restart"/>
          </w:tcPr>
          <w:p w14:paraId="0ADA2E33" w14:textId="77777777" w:rsidR="006C373C" w:rsidRPr="008D6ADA" w:rsidRDefault="00C36971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Total papers </w:t>
            </w:r>
          </w:p>
        </w:tc>
      </w:tr>
      <w:tr w:rsidR="006C373C" w:rsidRPr="008D6ADA" w14:paraId="45A42CF9" w14:textId="77777777" w:rsidTr="00C36971">
        <w:tc>
          <w:tcPr>
            <w:tcW w:w="2150" w:type="dxa"/>
            <w:vMerge/>
            <w:tcBorders>
              <w:bottom w:val="single" w:sz="4" w:space="0" w:color="auto"/>
            </w:tcBorders>
          </w:tcPr>
          <w:p w14:paraId="61C804E6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170CEFC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1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6FC174CF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6BAB0C2D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14:paraId="1BFF189B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4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245FA855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5</w:t>
            </w:r>
          </w:p>
        </w:tc>
        <w:tc>
          <w:tcPr>
            <w:tcW w:w="1860" w:type="dxa"/>
            <w:vMerge/>
          </w:tcPr>
          <w:p w14:paraId="04C99D4C" w14:textId="77777777" w:rsidR="006C373C" w:rsidRPr="008D6ADA" w:rsidRDefault="006C373C" w:rsidP="006C373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C373C" w:rsidRPr="008D6ADA" w14:paraId="5CAFD6AE" w14:textId="77777777" w:rsidTr="00C36971">
        <w:tc>
          <w:tcPr>
            <w:tcW w:w="2150" w:type="dxa"/>
            <w:tcBorders>
              <w:bottom w:val="single" w:sz="4" w:space="0" w:color="auto"/>
            </w:tcBorders>
          </w:tcPr>
          <w:p w14:paraId="465E276B" w14:textId="77777777" w:rsidR="006C373C" w:rsidRPr="008D6ADA" w:rsidRDefault="006C373C" w:rsidP="006C373C">
            <w:pPr>
              <w:jc w:val="both"/>
              <w:rPr>
                <w:color w:val="000000" w:themeColor="text1"/>
                <w:szCs w:val="22"/>
              </w:rPr>
            </w:pPr>
            <w:r w:rsidRPr="008D6ADA">
              <w:rPr>
                <w:color w:val="000000" w:themeColor="text1"/>
                <w:szCs w:val="22"/>
              </w:rPr>
              <w:t>5: Mobility and diversity – developing global citizens</w:t>
            </w:r>
          </w:p>
          <w:p w14:paraId="5C9B520E" w14:textId="28064760" w:rsidR="00353F20" w:rsidRPr="008D6ADA" w:rsidRDefault="00353F20" w:rsidP="006C373C">
            <w:pPr>
              <w:jc w:val="both"/>
              <w:rPr>
                <w:color w:val="000000" w:themeColor="text1"/>
                <w:szCs w:val="22"/>
              </w:rPr>
            </w:pPr>
            <w:r w:rsidRPr="008D6ADA">
              <w:rPr>
                <w:color w:val="000000" w:themeColor="text1"/>
              </w:rPr>
              <w:t>(CODE: M)</w:t>
            </w:r>
          </w:p>
          <w:p w14:paraId="251B2158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CDAEEE8" w14:textId="3F175C3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</w:t>
            </w:r>
            <w:r w:rsidR="00961D66" w:rsidRPr="008D6ADA">
              <w:rPr>
                <w:color w:val="000000" w:themeColor="text1"/>
              </w:rPr>
              <w:t>4</w:t>
            </w:r>
            <w:r w:rsidRPr="008D6ADA">
              <w:rPr>
                <w:color w:val="000000" w:themeColor="text1"/>
              </w:rPr>
              <w:t xml:space="preserve"> papers]</w:t>
            </w:r>
          </w:p>
          <w:p w14:paraId="160C0E21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6786C547" w14:textId="1B14D8DC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Japan, HK, China</w:t>
            </w:r>
            <w:r w:rsidR="00961D66" w:rsidRPr="008D6ADA">
              <w:rPr>
                <w:color w:val="000000" w:themeColor="text1"/>
              </w:rPr>
              <w:t>, Malaysia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384B24F6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[5 papers]</w:t>
            </w:r>
          </w:p>
          <w:p w14:paraId="35D5C7FC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6565E77C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Thailand, Malaysia, Singapore, HK, China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116E7131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[4 papers]</w:t>
            </w:r>
          </w:p>
          <w:p w14:paraId="54F922EA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74BD5B19" w14:textId="77777777" w:rsidR="006C373C" w:rsidRPr="008D6ADA" w:rsidRDefault="006C373C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Malaysia, China, HK, China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5CC419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44DBA9DB" w14:textId="4095329B" w:rsidR="006C373C" w:rsidRPr="008D6ADA" w:rsidRDefault="00870A51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[4</w:t>
            </w:r>
            <w:r w:rsidR="006C373C" w:rsidRPr="008D6ADA">
              <w:rPr>
                <w:color w:val="000000" w:themeColor="text1"/>
              </w:rPr>
              <w:t xml:space="preserve"> papers]</w:t>
            </w:r>
          </w:p>
          <w:p w14:paraId="3A1007EE" w14:textId="77777777" w:rsidR="006C373C" w:rsidRPr="008D6ADA" w:rsidRDefault="006C373C" w:rsidP="006C373C">
            <w:pPr>
              <w:rPr>
                <w:color w:val="000000" w:themeColor="text1"/>
              </w:rPr>
            </w:pPr>
          </w:p>
          <w:p w14:paraId="140D1958" w14:textId="36C32C77" w:rsidR="006C373C" w:rsidRPr="008D6ADA" w:rsidRDefault="006C373C" w:rsidP="006C373C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China, Philippines, Malaysia</w:t>
            </w:r>
            <w:r w:rsidR="00870A51" w:rsidRPr="008D6ADA">
              <w:rPr>
                <w:color w:val="000000" w:themeColor="text1"/>
              </w:rPr>
              <w:t>, Thailand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591FD50" w14:textId="33928F99" w:rsidR="006C373C" w:rsidRPr="008D6ADA" w:rsidRDefault="00961D66" w:rsidP="00C36971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</w:t>
            </w:r>
            <w:r w:rsidR="00822F37" w:rsidRPr="008D6ADA">
              <w:rPr>
                <w:color w:val="000000" w:themeColor="text1"/>
              </w:rPr>
              <w:t>7</w:t>
            </w:r>
          </w:p>
        </w:tc>
      </w:tr>
      <w:tr w:rsidR="00C36971" w:rsidRPr="008D6ADA" w14:paraId="07FF984F" w14:textId="77777777" w:rsidTr="00C36971"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CBAB46" w14:textId="77777777" w:rsidR="00C36971" w:rsidRPr="008D6ADA" w:rsidRDefault="00C36971" w:rsidP="006C373C">
            <w:pPr>
              <w:jc w:val="both"/>
              <w:rPr>
                <w:color w:val="000000" w:themeColor="text1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768303" w14:textId="77777777" w:rsidR="00C36971" w:rsidRPr="008D6ADA" w:rsidRDefault="00C36971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CB0C0" w14:textId="77777777" w:rsidR="00C36971" w:rsidRPr="008D6ADA" w:rsidRDefault="00C36971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5AB76" w14:textId="77777777" w:rsidR="00C36971" w:rsidRPr="008D6ADA" w:rsidRDefault="00C36971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6FC0E2" w14:textId="77777777" w:rsidR="00C36971" w:rsidRPr="008D6ADA" w:rsidRDefault="00C36971" w:rsidP="006C373C">
            <w:pPr>
              <w:rPr>
                <w:color w:val="000000" w:themeColor="text1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7710B" w14:textId="77777777" w:rsidR="00C36971" w:rsidRPr="008D6ADA" w:rsidRDefault="00C36971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2DC8B61F" w14:textId="4315CB20" w:rsidR="00C36971" w:rsidRPr="008D6ADA" w:rsidRDefault="00FF084A" w:rsidP="00C36971">
            <w:pPr>
              <w:jc w:val="center"/>
              <w:rPr>
                <w:color w:val="000000" w:themeColor="text1"/>
              </w:rPr>
            </w:pPr>
            <w:r>
              <w:rPr>
                <w:color w:val="C00000"/>
              </w:rPr>
              <w:t>61</w:t>
            </w:r>
          </w:p>
        </w:tc>
      </w:tr>
    </w:tbl>
    <w:p w14:paraId="7382C864" w14:textId="77777777" w:rsidR="006C373C" w:rsidRPr="008D6ADA" w:rsidRDefault="006C373C" w:rsidP="006C373C">
      <w:pPr>
        <w:jc w:val="center"/>
        <w:rPr>
          <w:color w:val="000000" w:themeColor="text1"/>
        </w:rPr>
      </w:pPr>
    </w:p>
    <w:p w14:paraId="7B4E9F48" w14:textId="77777777" w:rsidR="006C373C" w:rsidRPr="008D6ADA" w:rsidRDefault="006C373C" w:rsidP="006C373C">
      <w:pPr>
        <w:jc w:val="center"/>
        <w:rPr>
          <w:color w:val="000000" w:themeColor="text1"/>
        </w:rPr>
      </w:pPr>
    </w:p>
    <w:p w14:paraId="12419035" w14:textId="77777777" w:rsidR="006C373C" w:rsidRPr="008D6ADA" w:rsidRDefault="006C373C" w:rsidP="006C373C">
      <w:pPr>
        <w:jc w:val="center"/>
        <w:rPr>
          <w:color w:val="000000" w:themeColor="text1"/>
        </w:rPr>
      </w:pPr>
    </w:p>
    <w:p w14:paraId="237829B4" w14:textId="77777777" w:rsidR="00F03FA8" w:rsidRPr="008D6ADA" w:rsidRDefault="00F03FA8" w:rsidP="00F03FA8">
      <w:pPr>
        <w:jc w:val="center"/>
        <w:rPr>
          <w:b/>
          <w:color w:val="000000" w:themeColor="text1"/>
        </w:rPr>
        <w:sectPr w:rsidR="00F03FA8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13B90F7C" w14:textId="71F01C3C" w:rsidR="00F03FA8" w:rsidRPr="008D6ADA" w:rsidRDefault="00F03FA8" w:rsidP="00F03FA8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lastRenderedPageBreak/>
        <w:t>16</w:t>
      </w:r>
      <w:r w:rsidRPr="008D6ADA">
        <w:rPr>
          <w:b/>
          <w:color w:val="000000" w:themeColor="text1"/>
          <w:vertAlign w:val="superscript"/>
        </w:rPr>
        <w:t>th</w:t>
      </w:r>
      <w:r w:rsidRPr="008D6ADA">
        <w:rPr>
          <w:b/>
          <w:color w:val="000000" w:themeColor="text1"/>
        </w:rPr>
        <w:t xml:space="preserve"> APSSA 2018 </w:t>
      </w:r>
    </w:p>
    <w:p w14:paraId="3D93D4C6" w14:textId="0318BF30" w:rsidR="00F03FA8" w:rsidRPr="008D6ADA" w:rsidRDefault="00F03FA8" w:rsidP="00F03FA8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t xml:space="preserve">Staff conference: Session allocation based on rooms </w:t>
      </w:r>
    </w:p>
    <w:p w14:paraId="78460F40" w14:textId="6C539A71" w:rsidR="006C373C" w:rsidRPr="008D6ADA" w:rsidRDefault="0049645A" w:rsidP="002E5016">
      <w:pPr>
        <w:jc w:val="center"/>
        <w:rPr>
          <w:color w:val="000000" w:themeColor="text1"/>
        </w:rPr>
      </w:pPr>
      <w:r w:rsidRPr="008D6ADA">
        <w:rPr>
          <w:color w:val="000000" w:themeColor="text1"/>
        </w:rPr>
        <w:t xml:space="preserve">Last update: </w:t>
      </w:r>
      <w:r w:rsidR="00F31A4C">
        <w:rPr>
          <w:color w:val="C00000"/>
        </w:rPr>
        <w:t>24</w:t>
      </w:r>
      <w:r w:rsidR="00F03FA8" w:rsidRPr="00F31A4C">
        <w:rPr>
          <w:color w:val="C00000"/>
        </w:rPr>
        <w:t xml:space="preserve"> </w:t>
      </w:r>
      <w:r w:rsidR="00F03FA8" w:rsidRPr="008D6ADA">
        <w:rPr>
          <w:color w:val="000000" w:themeColor="text1"/>
        </w:rPr>
        <w:t xml:space="preserve">June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272"/>
        <w:gridCol w:w="3713"/>
        <w:gridCol w:w="3713"/>
        <w:gridCol w:w="3714"/>
      </w:tblGrid>
      <w:tr w:rsidR="00FC4A38" w:rsidRPr="008D6ADA" w14:paraId="4D140BFB" w14:textId="0A98CD42" w:rsidTr="004F24FF">
        <w:trPr>
          <w:trHeight w:val="261"/>
        </w:trPr>
        <w:tc>
          <w:tcPr>
            <w:tcW w:w="2810" w:type="dxa"/>
            <w:gridSpan w:val="2"/>
          </w:tcPr>
          <w:p w14:paraId="2309254C" w14:textId="3C5613D1" w:rsidR="00FC4A38" w:rsidRPr="008D6ADA" w:rsidRDefault="00FC4A38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Date/time</w:t>
            </w:r>
          </w:p>
        </w:tc>
        <w:tc>
          <w:tcPr>
            <w:tcW w:w="3713" w:type="dxa"/>
          </w:tcPr>
          <w:p w14:paraId="228AD0DB" w14:textId="14F556A1" w:rsidR="00FC4A38" w:rsidRPr="008D6ADA" w:rsidRDefault="00FC4A38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Room 1</w:t>
            </w:r>
          </w:p>
        </w:tc>
        <w:tc>
          <w:tcPr>
            <w:tcW w:w="3713" w:type="dxa"/>
          </w:tcPr>
          <w:p w14:paraId="427B2991" w14:textId="7690E3EA" w:rsidR="00FC4A38" w:rsidRPr="008D6ADA" w:rsidRDefault="00FC4A38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Room 2</w:t>
            </w:r>
          </w:p>
        </w:tc>
        <w:tc>
          <w:tcPr>
            <w:tcW w:w="3714" w:type="dxa"/>
          </w:tcPr>
          <w:p w14:paraId="230704EA" w14:textId="4223F48C" w:rsidR="00FC4A38" w:rsidRPr="008D6ADA" w:rsidRDefault="004F24FF" w:rsidP="006C373C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Room 3</w:t>
            </w:r>
          </w:p>
        </w:tc>
      </w:tr>
      <w:tr w:rsidR="00FC4A38" w:rsidRPr="008D6ADA" w14:paraId="15CDDA15" w14:textId="5F5457BA" w:rsidTr="007E0302">
        <w:trPr>
          <w:trHeight w:val="537"/>
        </w:trPr>
        <w:tc>
          <w:tcPr>
            <w:tcW w:w="1538" w:type="dxa"/>
            <w:vMerge w:val="restart"/>
          </w:tcPr>
          <w:p w14:paraId="0BB4E292" w14:textId="1A1C088B" w:rsidR="00FC4A38" w:rsidRPr="008D6ADA" w:rsidRDefault="00FC4A38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7 Aug 2018 (Tuesday) </w:t>
            </w:r>
          </w:p>
          <w:p w14:paraId="151C8456" w14:textId="4BE54EEF" w:rsidR="00FC4A38" w:rsidRPr="008D6ADA" w:rsidRDefault="00FC4A38" w:rsidP="00521F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</w:tcPr>
          <w:p w14:paraId="6776BA99" w14:textId="3711FE31" w:rsidR="00FC4A38" w:rsidRPr="008D6ADA" w:rsidRDefault="00FC4A38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1400-1530</w:t>
            </w:r>
          </w:p>
        </w:tc>
        <w:tc>
          <w:tcPr>
            <w:tcW w:w="3713" w:type="dxa"/>
            <w:shd w:val="clear" w:color="auto" w:fill="auto"/>
          </w:tcPr>
          <w:p w14:paraId="2E41EF44" w14:textId="2EBA8A85" w:rsidR="00804D7B" w:rsidRPr="008D6ADA" w:rsidRDefault="00804D7B" w:rsidP="00F03FA8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Chairperson – Dr</w:t>
            </w:r>
            <w:r w:rsidR="00F37A41" w:rsidRPr="008D6ADA">
              <w:rPr>
                <w:b/>
                <w:color w:val="000000" w:themeColor="text1"/>
              </w:rPr>
              <w:t xml:space="preserve"> Maria </w:t>
            </w:r>
            <w:proofErr w:type="spellStart"/>
            <w:r w:rsidR="00F37A41" w:rsidRPr="008D6ADA">
              <w:rPr>
                <w:b/>
                <w:color w:val="000000" w:themeColor="text1"/>
              </w:rPr>
              <w:t>Paquita</w:t>
            </w:r>
            <w:proofErr w:type="spellEnd"/>
            <w:r w:rsidR="00F37A41" w:rsidRPr="008D6ADA">
              <w:rPr>
                <w:b/>
                <w:color w:val="000000" w:themeColor="text1"/>
              </w:rPr>
              <w:t xml:space="preserve"> D. Bonnet</w:t>
            </w:r>
          </w:p>
          <w:p w14:paraId="3284CF9B" w14:textId="77777777" w:rsidR="00804D7B" w:rsidRPr="008D6ADA" w:rsidRDefault="00804D7B" w:rsidP="00F03FA8">
            <w:pPr>
              <w:rPr>
                <w:color w:val="000000" w:themeColor="text1"/>
              </w:rPr>
            </w:pPr>
          </w:p>
          <w:p w14:paraId="020D9D28" w14:textId="09BE44AC" w:rsidR="00FC4A38" w:rsidRPr="008D6ADA" w:rsidRDefault="00FC4A38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Employability [1]: ID 7, </w:t>
            </w:r>
            <w:r w:rsidR="00031036" w:rsidRPr="008D6ADA">
              <w:rPr>
                <w:color w:val="000000" w:themeColor="text1"/>
              </w:rPr>
              <w:t xml:space="preserve">21, </w:t>
            </w:r>
            <w:r w:rsidRPr="008D6ADA">
              <w:rPr>
                <w:color w:val="000000" w:themeColor="text1"/>
              </w:rPr>
              <w:t xml:space="preserve">27, </w:t>
            </w:r>
            <w:r w:rsidR="00843A3F" w:rsidRPr="008D6ADA">
              <w:rPr>
                <w:color w:val="000000" w:themeColor="text1"/>
              </w:rPr>
              <w:t xml:space="preserve">37, </w:t>
            </w:r>
            <w:r w:rsidRPr="008D6ADA">
              <w:rPr>
                <w:color w:val="000000" w:themeColor="text1"/>
              </w:rPr>
              <w:t>58, 67</w:t>
            </w:r>
          </w:p>
        </w:tc>
        <w:tc>
          <w:tcPr>
            <w:tcW w:w="3713" w:type="dxa"/>
            <w:shd w:val="clear" w:color="auto" w:fill="auto"/>
          </w:tcPr>
          <w:p w14:paraId="482C111C" w14:textId="537C81D5" w:rsidR="00F37A41" w:rsidRPr="008D6ADA" w:rsidRDefault="00F37A41" w:rsidP="00F03FA8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- </w:t>
            </w:r>
            <w:proofErr w:type="spellStart"/>
            <w:r w:rsidRPr="008D6ADA">
              <w:rPr>
                <w:b/>
                <w:color w:val="000000" w:themeColor="text1"/>
              </w:rPr>
              <w:t>Assoc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Prof.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Amnat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Yousukh</w:t>
            </w:r>
            <w:proofErr w:type="spellEnd"/>
          </w:p>
          <w:p w14:paraId="5D993CE8" w14:textId="77777777" w:rsidR="00F37A41" w:rsidRPr="008D6ADA" w:rsidRDefault="00F37A41" w:rsidP="00F03FA8">
            <w:pPr>
              <w:rPr>
                <w:color w:val="000000" w:themeColor="text1"/>
              </w:rPr>
            </w:pPr>
          </w:p>
          <w:p w14:paraId="4CF07F35" w14:textId="760ABAFF" w:rsidR="00865775" w:rsidRPr="008D6ADA" w:rsidRDefault="00865775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Wellness [4]: ID 6, 29, 30, 35, 70 </w:t>
            </w:r>
          </w:p>
          <w:p w14:paraId="5F52A6B3" w14:textId="09E65061" w:rsidR="00FC4A38" w:rsidRPr="008D6ADA" w:rsidRDefault="00FC4A38" w:rsidP="00F03FA8">
            <w:pPr>
              <w:rPr>
                <w:color w:val="000000" w:themeColor="text1"/>
              </w:rPr>
            </w:pPr>
          </w:p>
        </w:tc>
        <w:tc>
          <w:tcPr>
            <w:tcW w:w="3714" w:type="dxa"/>
            <w:shd w:val="clear" w:color="auto" w:fill="BFBFBF" w:themeFill="background1" w:themeFillShade="BF"/>
          </w:tcPr>
          <w:p w14:paraId="41B668CA" w14:textId="77777777" w:rsidR="00FC4A38" w:rsidRPr="008D6ADA" w:rsidRDefault="00FC4A38" w:rsidP="007E0302">
            <w:pPr>
              <w:rPr>
                <w:color w:val="000000" w:themeColor="text1"/>
              </w:rPr>
            </w:pPr>
          </w:p>
        </w:tc>
      </w:tr>
      <w:tr w:rsidR="004F24FF" w:rsidRPr="008D6ADA" w14:paraId="5D5F083F" w14:textId="0DDEEEA5" w:rsidTr="006D0E4C">
        <w:trPr>
          <w:trHeight w:val="131"/>
        </w:trPr>
        <w:tc>
          <w:tcPr>
            <w:tcW w:w="1538" w:type="dxa"/>
            <w:vMerge/>
          </w:tcPr>
          <w:p w14:paraId="682F3CF8" w14:textId="77777777" w:rsidR="004F24FF" w:rsidRPr="008D6ADA" w:rsidRDefault="004F24FF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</w:tcPr>
          <w:p w14:paraId="7742F53E" w14:textId="1CA66792" w:rsidR="004F24FF" w:rsidRPr="008D6ADA" w:rsidRDefault="004F24FF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1530-1600</w:t>
            </w:r>
          </w:p>
        </w:tc>
        <w:tc>
          <w:tcPr>
            <w:tcW w:w="11140" w:type="dxa"/>
            <w:gridSpan w:val="3"/>
            <w:shd w:val="clear" w:color="auto" w:fill="auto"/>
          </w:tcPr>
          <w:p w14:paraId="3C75DA93" w14:textId="27685A7F" w:rsidR="004F24FF" w:rsidRPr="008D6ADA" w:rsidRDefault="004F24FF" w:rsidP="00601BE9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Refreshment</w:t>
            </w:r>
          </w:p>
        </w:tc>
      </w:tr>
      <w:tr w:rsidR="00FC4A38" w:rsidRPr="008D6ADA" w14:paraId="31DED31E" w14:textId="104F20CE" w:rsidTr="004F24FF">
        <w:trPr>
          <w:trHeight w:val="131"/>
        </w:trPr>
        <w:tc>
          <w:tcPr>
            <w:tcW w:w="1538" w:type="dxa"/>
            <w:vMerge/>
          </w:tcPr>
          <w:p w14:paraId="398BCFF7" w14:textId="657416F7" w:rsidR="00FC4A38" w:rsidRPr="008D6ADA" w:rsidRDefault="00FC4A38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</w:tcPr>
          <w:p w14:paraId="2A8B2138" w14:textId="31A1EC0E" w:rsidR="00FC4A38" w:rsidRPr="008D6ADA" w:rsidRDefault="00FC4A38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1600-1730</w:t>
            </w:r>
          </w:p>
        </w:tc>
        <w:tc>
          <w:tcPr>
            <w:tcW w:w="3713" w:type="dxa"/>
            <w:shd w:val="clear" w:color="auto" w:fill="auto"/>
          </w:tcPr>
          <w:p w14:paraId="2F0174DD" w14:textId="6B481A76" w:rsidR="00F37A41" w:rsidRPr="008D6ADA" w:rsidRDefault="00F37A41" w:rsidP="00F03FA8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– Dr Maria </w:t>
            </w:r>
            <w:proofErr w:type="spellStart"/>
            <w:r w:rsidRPr="008D6ADA">
              <w:rPr>
                <w:b/>
                <w:color w:val="000000" w:themeColor="text1"/>
              </w:rPr>
              <w:t>Paquita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D. Bonnet</w:t>
            </w:r>
          </w:p>
          <w:p w14:paraId="65ED1395" w14:textId="77777777" w:rsidR="00F37A41" w:rsidRPr="008D6ADA" w:rsidRDefault="00F37A41" w:rsidP="00F03FA8">
            <w:pPr>
              <w:rPr>
                <w:color w:val="000000" w:themeColor="text1"/>
              </w:rPr>
            </w:pPr>
          </w:p>
          <w:p w14:paraId="43B6124B" w14:textId="2FEF3E8A" w:rsidR="00FC4A38" w:rsidRPr="008D6ADA" w:rsidRDefault="00865775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Student development [1]: ID 2, 26, 38</w:t>
            </w:r>
          </w:p>
        </w:tc>
        <w:tc>
          <w:tcPr>
            <w:tcW w:w="3713" w:type="dxa"/>
            <w:shd w:val="clear" w:color="auto" w:fill="auto"/>
          </w:tcPr>
          <w:p w14:paraId="588659A4" w14:textId="37EBD141" w:rsidR="00F37A41" w:rsidRPr="008D6ADA" w:rsidRDefault="00F37A41" w:rsidP="00F03FA8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- </w:t>
            </w:r>
            <w:proofErr w:type="spellStart"/>
            <w:r w:rsidRPr="008D6ADA">
              <w:rPr>
                <w:b/>
                <w:color w:val="000000" w:themeColor="text1"/>
              </w:rPr>
              <w:t>Assoc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Prof.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Amnat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Yousukh</w:t>
            </w:r>
            <w:proofErr w:type="spellEnd"/>
          </w:p>
          <w:p w14:paraId="3529D1EE" w14:textId="77777777" w:rsidR="00F37A41" w:rsidRPr="008D6ADA" w:rsidRDefault="00F37A41" w:rsidP="00F03FA8">
            <w:pPr>
              <w:rPr>
                <w:color w:val="000000" w:themeColor="text1"/>
              </w:rPr>
            </w:pPr>
          </w:p>
          <w:p w14:paraId="388141B5" w14:textId="66748230" w:rsidR="00865775" w:rsidRPr="008D6ADA" w:rsidRDefault="00865775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Residence [1]: ID 16, 33</w:t>
            </w:r>
          </w:p>
          <w:p w14:paraId="3AE89FBD" w14:textId="0F0EB13D" w:rsidR="00FC4A38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Student development [4]: ID 31</w:t>
            </w:r>
            <w:r w:rsidR="00982E02" w:rsidRPr="008D6ADA">
              <w:rPr>
                <w:color w:val="000000" w:themeColor="text1"/>
              </w:rPr>
              <w:t>, 36</w:t>
            </w:r>
            <w:r w:rsidRPr="008D6ADA">
              <w:rPr>
                <w:color w:val="000000" w:themeColor="text1"/>
              </w:rPr>
              <w:t xml:space="preserve">  </w:t>
            </w:r>
          </w:p>
        </w:tc>
        <w:tc>
          <w:tcPr>
            <w:tcW w:w="3714" w:type="dxa"/>
            <w:shd w:val="clear" w:color="auto" w:fill="auto"/>
          </w:tcPr>
          <w:p w14:paraId="6CC779A9" w14:textId="10BAB58F" w:rsidR="00F37A41" w:rsidRPr="008D6ADA" w:rsidRDefault="00F37A41" w:rsidP="00865775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Chairperson - Mr. Donny Siu</w:t>
            </w:r>
          </w:p>
          <w:p w14:paraId="3B933A70" w14:textId="77777777" w:rsidR="00F37A41" w:rsidRPr="008D6ADA" w:rsidRDefault="00F37A41" w:rsidP="00865775">
            <w:pPr>
              <w:rPr>
                <w:color w:val="000000" w:themeColor="text1"/>
              </w:rPr>
            </w:pPr>
          </w:p>
          <w:p w14:paraId="5B43DD8C" w14:textId="77777777" w:rsidR="00865775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Wellness [3]: ID 42, 49, 55</w:t>
            </w:r>
          </w:p>
          <w:p w14:paraId="46AA4BCA" w14:textId="4829B6F4" w:rsidR="00FC4A38" w:rsidRPr="008D6ADA" w:rsidRDefault="00FC4A38" w:rsidP="00865775">
            <w:pPr>
              <w:rPr>
                <w:color w:val="000000" w:themeColor="text1"/>
              </w:rPr>
            </w:pPr>
          </w:p>
        </w:tc>
      </w:tr>
      <w:tr w:rsidR="00FC4A38" w:rsidRPr="008D6ADA" w14:paraId="42A10598" w14:textId="0E2A4CC4" w:rsidTr="004F24FF">
        <w:trPr>
          <w:trHeight w:val="800"/>
        </w:trPr>
        <w:tc>
          <w:tcPr>
            <w:tcW w:w="1538" w:type="dxa"/>
            <w:vMerge w:val="restart"/>
          </w:tcPr>
          <w:p w14:paraId="4C55ED61" w14:textId="408086D3" w:rsidR="00FC4A38" w:rsidRPr="008D6ADA" w:rsidRDefault="00FC4A38" w:rsidP="006C373C">
            <w:pPr>
              <w:jc w:val="center"/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8 Aug 2018 (Wednesday)</w:t>
            </w:r>
          </w:p>
        </w:tc>
        <w:tc>
          <w:tcPr>
            <w:tcW w:w="1272" w:type="dxa"/>
          </w:tcPr>
          <w:p w14:paraId="5366109A" w14:textId="4BA6D1EC" w:rsidR="00FC4A38" w:rsidRPr="008D6ADA" w:rsidRDefault="00AD0348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1400-1600</w:t>
            </w:r>
          </w:p>
        </w:tc>
        <w:tc>
          <w:tcPr>
            <w:tcW w:w="3713" w:type="dxa"/>
            <w:shd w:val="clear" w:color="auto" w:fill="auto"/>
          </w:tcPr>
          <w:p w14:paraId="65D3D828" w14:textId="477718FC" w:rsidR="00F37A41" w:rsidRPr="008D6ADA" w:rsidRDefault="00F37A41" w:rsidP="00865775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- Dr Lee </w:t>
            </w:r>
            <w:proofErr w:type="spellStart"/>
            <w:r w:rsidRPr="008D6ADA">
              <w:rPr>
                <w:b/>
                <w:color w:val="000000" w:themeColor="text1"/>
              </w:rPr>
              <w:t>Kooi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Cheng</w:t>
            </w:r>
          </w:p>
          <w:p w14:paraId="0B1872FE" w14:textId="77777777" w:rsidR="00F37A41" w:rsidRPr="008D6ADA" w:rsidRDefault="00F37A41" w:rsidP="00865775">
            <w:pPr>
              <w:rPr>
                <w:color w:val="000000" w:themeColor="text1"/>
              </w:rPr>
            </w:pPr>
          </w:p>
          <w:p w14:paraId="58571B5D" w14:textId="01278D7A" w:rsidR="00865775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Mobility [1]: ID 23, 28, 43</w:t>
            </w:r>
            <w:r w:rsidR="00982E02" w:rsidRPr="008D6ADA">
              <w:rPr>
                <w:color w:val="000000" w:themeColor="text1"/>
              </w:rPr>
              <w:t>, 72</w:t>
            </w:r>
          </w:p>
          <w:p w14:paraId="7D128391" w14:textId="77777777" w:rsidR="007E0302" w:rsidRPr="008D6ADA" w:rsidRDefault="007E0302" w:rsidP="007E0302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Mobility [2]: ID 8, 34, 53, 75</w:t>
            </w:r>
          </w:p>
          <w:p w14:paraId="17808705" w14:textId="2050EA93" w:rsidR="00FC4A38" w:rsidRPr="008D6ADA" w:rsidRDefault="00FC4A38" w:rsidP="00F03FA8">
            <w:pPr>
              <w:rPr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</w:tcPr>
          <w:p w14:paraId="3C6E796D" w14:textId="1693848C" w:rsidR="00EF5956" w:rsidRPr="008D6ADA" w:rsidRDefault="00F37A41" w:rsidP="00865775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</w:t>
            </w:r>
            <w:r w:rsidR="00EF5956" w:rsidRPr="008D6ADA">
              <w:rPr>
                <w:b/>
                <w:color w:val="000000" w:themeColor="text1"/>
              </w:rPr>
              <w:t>–</w:t>
            </w:r>
            <w:r w:rsidRPr="008D6ADA">
              <w:rPr>
                <w:b/>
                <w:color w:val="000000" w:themeColor="text1"/>
              </w:rPr>
              <w:t xml:space="preserve"> </w:t>
            </w:r>
            <w:r w:rsidR="004B2685">
              <w:rPr>
                <w:b/>
                <w:color w:val="000000" w:themeColor="text1"/>
              </w:rPr>
              <w:t>M</w:t>
            </w:r>
            <w:r w:rsidR="00EF5956" w:rsidRPr="008D6ADA">
              <w:rPr>
                <w:b/>
                <w:color w:val="000000" w:themeColor="text1"/>
              </w:rPr>
              <w:t xml:space="preserve">r. </w:t>
            </w:r>
            <w:proofErr w:type="spellStart"/>
            <w:r w:rsidR="00EF5956" w:rsidRPr="008D6ADA">
              <w:rPr>
                <w:b/>
                <w:color w:val="000000" w:themeColor="text1"/>
              </w:rPr>
              <w:t>Puniamurthy</w:t>
            </w:r>
            <w:proofErr w:type="spellEnd"/>
            <w:r w:rsidR="00EF5956"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="00EF5956" w:rsidRPr="008D6ADA">
              <w:rPr>
                <w:b/>
                <w:color w:val="000000" w:themeColor="text1"/>
              </w:rPr>
              <w:t>Krishnasamy</w:t>
            </w:r>
            <w:proofErr w:type="spellEnd"/>
          </w:p>
          <w:p w14:paraId="10F7C30E" w14:textId="77777777" w:rsidR="00EF5956" w:rsidRPr="008D6ADA" w:rsidRDefault="00EF5956" w:rsidP="00865775">
            <w:pPr>
              <w:rPr>
                <w:b/>
                <w:color w:val="000000" w:themeColor="text1"/>
              </w:rPr>
            </w:pPr>
          </w:p>
          <w:p w14:paraId="15FD5308" w14:textId="75351872" w:rsidR="00865775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Employability [2]: ID 4, 57</w:t>
            </w:r>
          </w:p>
          <w:p w14:paraId="38C88A0F" w14:textId="75DA59D0" w:rsidR="00FC4A38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Student development [5]: ID 10, 39, 63 </w:t>
            </w:r>
          </w:p>
        </w:tc>
        <w:tc>
          <w:tcPr>
            <w:tcW w:w="3714" w:type="dxa"/>
            <w:shd w:val="clear" w:color="auto" w:fill="auto"/>
          </w:tcPr>
          <w:p w14:paraId="78432D24" w14:textId="10D489D0" w:rsidR="008A723E" w:rsidRPr="008D6ADA" w:rsidRDefault="008A723E" w:rsidP="00865775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– </w:t>
            </w:r>
            <w:proofErr w:type="spellStart"/>
            <w:r w:rsidRPr="008D6ADA">
              <w:rPr>
                <w:b/>
                <w:color w:val="000000" w:themeColor="text1"/>
              </w:rPr>
              <w:t>Dr.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Doria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Abdullah</w:t>
            </w:r>
          </w:p>
          <w:p w14:paraId="4427B763" w14:textId="77777777" w:rsidR="008A723E" w:rsidRPr="008D6ADA" w:rsidRDefault="008A723E" w:rsidP="00865775">
            <w:pPr>
              <w:rPr>
                <w:color w:val="000000" w:themeColor="text1"/>
              </w:rPr>
            </w:pPr>
          </w:p>
          <w:p w14:paraId="2A708193" w14:textId="77777777" w:rsidR="00865775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Student development [2]: ID 5, 14, 50, 73</w:t>
            </w:r>
          </w:p>
          <w:p w14:paraId="07CFC084" w14:textId="750E57C1" w:rsidR="00FC4A38" w:rsidRPr="008D6ADA" w:rsidRDefault="007E0302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Others: ID 62</w:t>
            </w:r>
          </w:p>
        </w:tc>
      </w:tr>
      <w:tr w:rsidR="004F24FF" w:rsidRPr="008D6ADA" w14:paraId="23B2C7C4" w14:textId="48193C1A" w:rsidTr="006D0E4C">
        <w:trPr>
          <w:trHeight w:val="131"/>
        </w:trPr>
        <w:tc>
          <w:tcPr>
            <w:tcW w:w="1538" w:type="dxa"/>
            <w:vMerge/>
          </w:tcPr>
          <w:p w14:paraId="6E4F390D" w14:textId="77777777" w:rsidR="004F24FF" w:rsidRPr="008D6ADA" w:rsidRDefault="004F24FF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</w:tcPr>
          <w:p w14:paraId="704C8920" w14:textId="2214E1B2" w:rsidR="004F24FF" w:rsidRPr="008D6ADA" w:rsidRDefault="00AD0348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1600-1630</w:t>
            </w:r>
          </w:p>
        </w:tc>
        <w:tc>
          <w:tcPr>
            <w:tcW w:w="11140" w:type="dxa"/>
            <w:gridSpan w:val="3"/>
            <w:shd w:val="clear" w:color="auto" w:fill="auto"/>
          </w:tcPr>
          <w:p w14:paraId="0B239B79" w14:textId="6F44EC23" w:rsidR="004F24FF" w:rsidRPr="008D6ADA" w:rsidRDefault="004F24FF" w:rsidP="00601BE9">
            <w:pPr>
              <w:jc w:val="center"/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>Refreshment</w:t>
            </w:r>
          </w:p>
        </w:tc>
      </w:tr>
      <w:tr w:rsidR="00FC4A38" w:rsidRPr="008D6ADA" w14:paraId="26ED8E2D" w14:textId="70102541" w:rsidTr="004F24FF">
        <w:trPr>
          <w:trHeight w:val="232"/>
        </w:trPr>
        <w:tc>
          <w:tcPr>
            <w:tcW w:w="1538" w:type="dxa"/>
            <w:vMerge/>
          </w:tcPr>
          <w:p w14:paraId="72A8B3A1" w14:textId="77777777" w:rsidR="00FC4A38" w:rsidRPr="008D6ADA" w:rsidRDefault="00FC4A38" w:rsidP="006C37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</w:tcPr>
          <w:p w14:paraId="4D001E19" w14:textId="5F355C50" w:rsidR="00FC4A38" w:rsidRPr="008D6ADA" w:rsidRDefault="00AD0348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1630-1830</w:t>
            </w:r>
          </w:p>
        </w:tc>
        <w:tc>
          <w:tcPr>
            <w:tcW w:w="3713" w:type="dxa"/>
            <w:shd w:val="clear" w:color="auto" w:fill="auto"/>
          </w:tcPr>
          <w:p w14:paraId="73902B68" w14:textId="77777777" w:rsidR="00F37A41" w:rsidRPr="008D6ADA" w:rsidRDefault="00F37A41" w:rsidP="00F37A41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- Dr Lee </w:t>
            </w:r>
            <w:proofErr w:type="spellStart"/>
            <w:r w:rsidRPr="008D6ADA">
              <w:rPr>
                <w:b/>
                <w:color w:val="000000" w:themeColor="text1"/>
              </w:rPr>
              <w:t>Kooi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Cheng</w:t>
            </w:r>
          </w:p>
          <w:p w14:paraId="7CDE29E4" w14:textId="77777777" w:rsidR="00F37A41" w:rsidRPr="008D6ADA" w:rsidRDefault="00F37A41" w:rsidP="00865775">
            <w:pPr>
              <w:rPr>
                <w:color w:val="000000" w:themeColor="text1"/>
              </w:rPr>
            </w:pPr>
          </w:p>
          <w:p w14:paraId="7B164C59" w14:textId="0AC91FF0" w:rsidR="00865775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Wellness [1]: ID 9, 24, </w:t>
            </w:r>
            <w:r w:rsidR="00BB31E9">
              <w:rPr>
                <w:color w:val="C00000"/>
              </w:rPr>
              <w:t xml:space="preserve">44, </w:t>
            </w:r>
            <w:r w:rsidRPr="008D6ADA">
              <w:rPr>
                <w:color w:val="000000" w:themeColor="text1"/>
              </w:rPr>
              <w:t>48</w:t>
            </w:r>
          </w:p>
          <w:p w14:paraId="371DE7CE" w14:textId="6742DA99" w:rsidR="00865775" w:rsidRPr="00BB31E9" w:rsidRDefault="00865775" w:rsidP="00865775">
            <w:pPr>
              <w:rPr>
                <w:color w:val="C00000"/>
              </w:rPr>
            </w:pPr>
            <w:r w:rsidRPr="008D6ADA">
              <w:rPr>
                <w:color w:val="000000" w:themeColor="text1"/>
              </w:rPr>
              <w:t xml:space="preserve">Student development [3]: ID 51, </w:t>
            </w:r>
            <w:r w:rsidR="00AD0348" w:rsidRPr="008D6ADA">
              <w:rPr>
                <w:color w:val="000000" w:themeColor="text1"/>
              </w:rPr>
              <w:t>64</w:t>
            </w:r>
            <w:r w:rsidR="00BB31E9">
              <w:rPr>
                <w:color w:val="C00000"/>
              </w:rPr>
              <w:t>, 69</w:t>
            </w:r>
          </w:p>
          <w:p w14:paraId="188F939B" w14:textId="41A954CB" w:rsidR="00FC4A38" w:rsidRPr="008D6ADA" w:rsidRDefault="00FC4A38" w:rsidP="00F03FA8">
            <w:pPr>
              <w:rPr>
                <w:color w:val="000000" w:themeColor="text1"/>
              </w:rPr>
            </w:pPr>
          </w:p>
        </w:tc>
        <w:tc>
          <w:tcPr>
            <w:tcW w:w="3713" w:type="dxa"/>
            <w:shd w:val="clear" w:color="auto" w:fill="auto"/>
          </w:tcPr>
          <w:p w14:paraId="5D521116" w14:textId="13FAB438" w:rsidR="00EF5956" w:rsidRPr="008D6ADA" w:rsidRDefault="00EF5956" w:rsidP="00EF5956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– </w:t>
            </w:r>
            <w:r w:rsidR="004B2685">
              <w:rPr>
                <w:b/>
                <w:color w:val="000000" w:themeColor="text1"/>
              </w:rPr>
              <w:t>M</w:t>
            </w:r>
            <w:r w:rsidRPr="008D6ADA">
              <w:rPr>
                <w:b/>
                <w:color w:val="000000" w:themeColor="text1"/>
              </w:rPr>
              <w:t xml:space="preserve">r. </w:t>
            </w:r>
            <w:proofErr w:type="spellStart"/>
            <w:r w:rsidRPr="008D6ADA">
              <w:rPr>
                <w:b/>
                <w:color w:val="000000" w:themeColor="text1"/>
              </w:rPr>
              <w:t>Puniamurthy</w:t>
            </w:r>
            <w:proofErr w:type="spellEnd"/>
            <w:r w:rsidRPr="008D6ADA">
              <w:rPr>
                <w:b/>
                <w:color w:val="000000" w:themeColor="text1"/>
              </w:rPr>
              <w:t xml:space="preserve"> </w:t>
            </w:r>
            <w:proofErr w:type="spellStart"/>
            <w:r w:rsidRPr="008D6ADA">
              <w:rPr>
                <w:b/>
                <w:color w:val="000000" w:themeColor="text1"/>
              </w:rPr>
              <w:t>Krishnasamy</w:t>
            </w:r>
            <w:proofErr w:type="spellEnd"/>
          </w:p>
          <w:p w14:paraId="306656E1" w14:textId="77777777" w:rsidR="00EF5956" w:rsidRPr="008D6ADA" w:rsidRDefault="00EF5956" w:rsidP="00865775">
            <w:pPr>
              <w:rPr>
                <w:color w:val="000000" w:themeColor="text1"/>
              </w:rPr>
            </w:pPr>
          </w:p>
          <w:p w14:paraId="13F16CFF" w14:textId="77777777" w:rsidR="00865775" w:rsidRPr="008D6ADA" w:rsidRDefault="00865775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Mobility [3]: ID 12, 20, 65, 74</w:t>
            </w:r>
          </w:p>
          <w:p w14:paraId="571E51B6" w14:textId="1B7BBD00" w:rsidR="00FC4A38" w:rsidRPr="008D6ADA" w:rsidRDefault="007E0302" w:rsidP="00865775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Wellness [2]: ID 19, 46, 76</w:t>
            </w:r>
          </w:p>
        </w:tc>
        <w:tc>
          <w:tcPr>
            <w:tcW w:w="3714" w:type="dxa"/>
            <w:shd w:val="clear" w:color="auto" w:fill="auto"/>
          </w:tcPr>
          <w:p w14:paraId="44B7A982" w14:textId="05CB3E70" w:rsidR="008A723E" w:rsidRPr="008D6ADA" w:rsidRDefault="008A723E" w:rsidP="00F03FA8">
            <w:pPr>
              <w:rPr>
                <w:b/>
                <w:color w:val="000000" w:themeColor="text1"/>
              </w:rPr>
            </w:pPr>
            <w:r w:rsidRPr="008D6ADA">
              <w:rPr>
                <w:b/>
                <w:color w:val="000000" w:themeColor="text1"/>
              </w:rPr>
              <w:t xml:space="preserve">Chairperson – Ms. Angela </w:t>
            </w:r>
            <w:proofErr w:type="spellStart"/>
            <w:r w:rsidRPr="008D6ADA">
              <w:rPr>
                <w:b/>
                <w:color w:val="000000" w:themeColor="text1"/>
              </w:rPr>
              <w:t>Pok</w:t>
            </w:r>
            <w:proofErr w:type="spellEnd"/>
          </w:p>
          <w:p w14:paraId="54EEBBDD" w14:textId="77777777" w:rsidR="008A723E" w:rsidRPr="008D6ADA" w:rsidRDefault="008A723E" w:rsidP="00F03FA8">
            <w:pPr>
              <w:rPr>
                <w:color w:val="000000" w:themeColor="text1"/>
              </w:rPr>
            </w:pPr>
          </w:p>
          <w:p w14:paraId="235B0DCE" w14:textId="2D6F0472" w:rsidR="00865775" w:rsidRPr="008D6ADA" w:rsidRDefault="00865775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>Employability [3]: ID 15, 17</w:t>
            </w:r>
            <w:r w:rsidR="00982E02" w:rsidRPr="008D6ADA">
              <w:rPr>
                <w:color w:val="000000" w:themeColor="text1"/>
              </w:rPr>
              <w:t>, 68</w:t>
            </w:r>
          </w:p>
          <w:p w14:paraId="36722693" w14:textId="60DAF36E" w:rsidR="00FC4A38" w:rsidRPr="008D6ADA" w:rsidRDefault="00865775" w:rsidP="00F03FA8">
            <w:pPr>
              <w:rPr>
                <w:color w:val="000000" w:themeColor="text1"/>
              </w:rPr>
            </w:pPr>
            <w:r w:rsidRPr="008D6ADA">
              <w:rPr>
                <w:color w:val="000000" w:themeColor="text1"/>
              </w:rPr>
              <w:t xml:space="preserve">Mobility [5]: ID </w:t>
            </w:r>
            <w:r w:rsidR="00BB31E9">
              <w:rPr>
                <w:color w:val="C00000"/>
              </w:rPr>
              <w:t xml:space="preserve">22, </w:t>
            </w:r>
            <w:r w:rsidRPr="008D6ADA">
              <w:rPr>
                <w:color w:val="000000" w:themeColor="text1"/>
              </w:rPr>
              <w:t xml:space="preserve">40, 59, </w:t>
            </w:r>
            <w:r w:rsidR="00CF04D8" w:rsidRPr="008D6ADA">
              <w:rPr>
                <w:color w:val="000000" w:themeColor="text1"/>
              </w:rPr>
              <w:t xml:space="preserve">71, </w:t>
            </w:r>
            <w:r w:rsidRPr="008D6ADA">
              <w:rPr>
                <w:color w:val="000000" w:themeColor="text1"/>
              </w:rPr>
              <w:t>77</w:t>
            </w:r>
          </w:p>
        </w:tc>
      </w:tr>
    </w:tbl>
    <w:p w14:paraId="676B36AD" w14:textId="25AA1DCB" w:rsidR="00F03FA8" w:rsidRPr="008D6ADA" w:rsidRDefault="00F03FA8" w:rsidP="006C373C">
      <w:pPr>
        <w:jc w:val="center"/>
        <w:rPr>
          <w:color w:val="000000" w:themeColor="text1"/>
        </w:rPr>
      </w:pPr>
    </w:p>
    <w:p w14:paraId="32C40DD3" w14:textId="637A59DC" w:rsidR="006C373C" w:rsidRPr="008D6ADA" w:rsidRDefault="005243C7" w:rsidP="002E5016">
      <w:pPr>
        <w:rPr>
          <w:color w:val="000000" w:themeColor="text1"/>
        </w:rPr>
      </w:pPr>
      <w:r w:rsidRPr="008D6ADA">
        <w:rPr>
          <w:color w:val="000000" w:themeColor="text1"/>
        </w:rPr>
        <w:t>Optimum a</w:t>
      </w:r>
      <w:r w:rsidR="00601BE9" w:rsidRPr="008D6ADA">
        <w:rPr>
          <w:color w:val="000000" w:themeColor="text1"/>
        </w:rPr>
        <w:t>llocation: 6 papers for a 1.5-hour session, and 8 papers for a 2-hour session</w:t>
      </w:r>
    </w:p>
    <w:p w14:paraId="599E4BB9" w14:textId="77777777" w:rsidR="004F2F7D" w:rsidRPr="008D6ADA" w:rsidRDefault="004F2F7D" w:rsidP="004F2F7D">
      <w:pPr>
        <w:jc w:val="center"/>
        <w:rPr>
          <w:b/>
          <w:color w:val="000000" w:themeColor="text1"/>
        </w:rPr>
        <w:sectPr w:rsidR="004F2F7D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402F4A0A" w14:textId="15BB9DB8" w:rsidR="004F2F7D" w:rsidRPr="008D6ADA" w:rsidRDefault="004F2F7D" w:rsidP="004F2F7D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lastRenderedPageBreak/>
        <w:t>16</w:t>
      </w:r>
      <w:r w:rsidRPr="008D6ADA">
        <w:rPr>
          <w:b/>
          <w:color w:val="000000" w:themeColor="text1"/>
          <w:vertAlign w:val="superscript"/>
        </w:rPr>
        <w:t>th</w:t>
      </w:r>
      <w:r w:rsidRPr="008D6ADA">
        <w:rPr>
          <w:b/>
          <w:color w:val="000000" w:themeColor="text1"/>
        </w:rPr>
        <w:t xml:space="preserve"> APSSA 2018 </w:t>
      </w:r>
    </w:p>
    <w:p w14:paraId="71383E51" w14:textId="48F5CA76" w:rsidR="004F2F7D" w:rsidRPr="008D6ADA" w:rsidRDefault="004F2F7D" w:rsidP="000D3BFF">
      <w:pPr>
        <w:jc w:val="center"/>
        <w:rPr>
          <w:b/>
          <w:color w:val="000000" w:themeColor="text1"/>
        </w:rPr>
      </w:pPr>
      <w:r w:rsidRPr="008D6ADA">
        <w:rPr>
          <w:b/>
          <w:color w:val="000000" w:themeColor="text1"/>
        </w:rPr>
        <w:t xml:space="preserve">Staff conference: Detailed paper based on session </w:t>
      </w:r>
    </w:p>
    <w:p w14:paraId="05FC9C1D" w14:textId="02268D42" w:rsidR="00353F20" w:rsidRPr="008D6ADA" w:rsidRDefault="0049645A" w:rsidP="0049645A">
      <w:pPr>
        <w:jc w:val="center"/>
        <w:rPr>
          <w:color w:val="000000" w:themeColor="text1"/>
        </w:rPr>
      </w:pPr>
      <w:r w:rsidRPr="008D6ADA">
        <w:rPr>
          <w:color w:val="000000" w:themeColor="text1"/>
        </w:rPr>
        <w:t xml:space="preserve">Last update: </w:t>
      </w:r>
      <w:r w:rsidR="00F31A4C" w:rsidRPr="00F31A4C">
        <w:rPr>
          <w:color w:val="C00000"/>
        </w:rPr>
        <w:t>24</w:t>
      </w:r>
      <w:r w:rsidRPr="00F31A4C">
        <w:rPr>
          <w:color w:val="C00000"/>
        </w:rPr>
        <w:t xml:space="preserve"> </w:t>
      </w:r>
      <w:r w:rsidRPr="008D6ADA">
        <w:rPr>
          <w:color w:val="000000" w:themeColor="text1"/>
        </w:rPr>
        <w:t xml:space="preserve">June 2018 </w:t>
      </w:r>
    </w:p>
    <w:p w14:paraId="7F4BB7EB" w14:textId="1748CA6C" w:rsidR="00353F20" w:rsidRPr="008D6ADA" w:rsidRDefault="00353F20" w:rsidP="00353F20">
      <w:pPr>
        <w:rPr>
          <w:color w:val="000000" w:themeColor="text1"/>
        </w:rPr>
      </w:pPr>
      <w:r w:rsidRPr="008D6ADA">
        <w:rPr>
          <w:color w:val="000000" w:themeColor="text1"/>
        </w:rPr>
        <w:t xml:space="preserve">Note: Codes applicable for each subtheme </w:t>
      </w:r>
    </w:p>
    <w:p w14:paraId="3C360432" w14:textId="46FDC905" w:rsidR="00353F20" w:rsidRPr="008D6ADA" w:rsidRDefault="00353F20" w:rsidP="00353F20">
      <w:pPr>
        <w:rPr>
          <w:color w:val="000000" w:themeColor="text1"/>
        </w:rPr>
      </w:pPr>
      <w:r w:rsidRPr="008D6ADA">
        <w:rPr>
          <w:color w:val="000000" w:themeColor="text1"/>
        </w:rPr>
        <w:t xml:space="preserve">Employability – E; Wellness – W; Residential college – R; Student development – C; Mobility – M </w:t>
      </w:r>
    </w:p>
    <w:tbl>
      <w:tblPr>
        <w:tblStyle w:val="TableGrid"/>
        <w:tblW w:w="15529" w:type="dxa"/>
        <w:tblInd w:w="-998" w:type="dxa"/>
        <w:tblLook w:val="04A0" w:firstRow="1" w:lastRow="0" w:firstColumn="1" w:lastColumn="0" w:noHBand="0" w:noVBand="1"/>
      </w:tblPr>
      <w:tblGrid>
        <w:gridCol w:w="1365"/>
        <w:gridCol w:w="842"/>
        <w:gridCol w:w="784"/>
        <w:gridCol w:w="1187"/>
        <w:gridCol w:w="636"/>
        <w:gridCol w:w="6565"/>
        <w:gridCol w:w="2784"/>
        <w:gridCol w:w="1366"/>
      </w:tblGrid>
      <w:tr w:rsidR="002E0CA2" w:rsidRPr="008D6ADA" w14:paraId="14E8209E" w14:textId="054DFF3C" w:rsidTr="00776394">
        <w:trPr>
          <w:trHeight w:val="156"/>
        </w:trPr>
        <w:tc>
          <w:tcPr>
            <w:tcW w:w="2207" w:type="dxa"/>
            <w:gridSpan w:val="2"/>
            <w:vMerge w:val="restart"/>
          </w:tcPr>
          <w:p w14:paraId="36E9D828" w14:textId="77777777" w:rsidR="00353F20" w:rsidRPr="008D6ADA" w:rsidRDefault="00353F20" w:rsidP="006D0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784" w:type="dxa"/>
            <w:vMerge w:val="restart"/>
          </w:tcPr>
          <w:p w14:paraId="7349D603" w14:textId="07209B7A" w:rsidR="00353F20" w:rsidRPr="008D6ADA" w:rsidRDefault="00353F20" w:rsidP="006D0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187" w:type="dxa"/>
            <w:vMerge w:val="restart"/>
          </w:tcPr>
          <w:p w14:paraId="72F1C1E9" w14:textId="7118D78B" w:rsidR="00353F20" w:rsidRPr="008D6ADA" w:rsidRDefault="00353F20" w:rsidP="000D3B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Subtheme</w:t>
            </w:r>
          </w:p>
        </w:tc>
        <w:tc>
          <w:tcPr>
            <w:tcW w:w="11351" w:type="dxa"/>
            <w:gridSpan w:val="4"/>
          </w:tcPr>
          <w:p w14:paraId="1C456715" w14:textId="4FCC7D5A" w:rsidR="00353F20" w:rsidRPr="008D6ADA" w:rsidRDefault="00353F20" w:rsidP="000D3B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 xml:space="preserve">Paper details </w:t>
            </w:r>
          </w:p>
        </w:tc>
      </w:tr>
      <w:tr w:rsidR="006D053C" w:rsidRPr="008D6ADA" w14:paraId="0F421FB6" w14:textId="2D9052A4" w:rsidTr="00776394">
        <w:trPr>
          <w:trHeight w:val="156"/>
        </w:trPr>
        <w:tc>
          <w:tcPr>
            <w:tcW w:w="2207" w:type="dxa"/>
            <w:gridSpan w:val="2"/>
            <w:vMerge/>
          </w:tcPr>
          <w:p w14:paraId="73CFBD44" w14:textId="77777777" w:rsidR="00353F20" w:rsidRPr="008D6ADA" w:rsidRDefault="00353F20" w:rsidP="006D0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039CD1D1" w14:textId="77777777" w:rsidR="00353F20" w:rsidRPr="008D6ADA" w:rsidRDefault="00353F20" w:rsidP="006D0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  <w:vMerge/>
          </w:tcPr>
          <w:p w14:paraId="517F6E83" w14:textId="77777777" w:rsidR="00353F20" w:rsidRPr="008D6ADA" w:rsidRDefault="00353F20" w:rsidP="004F2F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</w:tcPr>
          <w:p w14:paraId="54CF9C8B" w14:textId="3FA9005B" w:rsidR="00353F20" w:rsidRPr="008D6ADA" w:rsidRDefault="00353F20" w:rsidP="004F2F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6565" w:type="dxa"/>
          </w:tcPr>
          <w:p w14:paraId="3BB56F77" w14:textId="29A8E6F8" w:rsidR="00353F20" w:rsidRPr="008D6ADA" w:rsidRDefault="00353F20" w:rsidP="006D0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784" w:type="dxa"/>
          </w:tcPr>
          <w:p w14:paraId="3229F8FF" w14:textId="4FB1723D" w:rsidR="00353F20" w:rsidRPr="008D6ADA" w:rsidRDefault="00353F20" w:rsidP="006D0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366" w:type="dxa"/>
          </w:tcPr>
          <w:p w14:paraId="14BF3865" w14:textId="41493CC6" w:rsidR="00353F20" w:rsidRPr="008D6ADA" w:rsidRDefault="006D0E4C" w:rsidP="000D3B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Origin</w:t>
            </w:r>
          </w:p>
        </w:tc>
      </w:tr>
      <w:tr w:rsidR="006D053C" w:rsidRPr="008D6ADA" w14:paraId="2E30B7C9" w14:textId="06E333DE" w:rsidTr="00776394">
        <w:trPr>
          <w:trHeight w:val="323"/>
        </w:trPr>
        <w:tc>
          <w:tcPr>
            <w:tcW w:w="1365" w:type="dxa"/>
            <w:vMerge w:val="restart"/>
          </w:tcPr>
          <w:p w14:paraId="283803CC" w14:textId="0B58A155" w:rsidR="00353F20" w:rsidRPr="008D6ADA" w:rsidRDefault="00353F20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7 Aug 2018 (Tuesday) </w:t>
            </w:r>
          </w:p>
          <w:p w14:paraId="07F67E02" w14:textId="77777777" w:rsidR="00353F20" w:rsidRPr="008D6ADA" w:rsidRDefault="00353F20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</w:tcPr>
          <w:p w14:paraId="164CBE7D" w14:textId="77777777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1400-1530</w:t>
            </w:r>
          </w:p>
        </w:tc>
        <w:tc>
          <w:tcPr>
            <w:tcW w:w="784" w:type="dxa"/>
            <w:vMerge w:val="restart"/>
          </w:tcPr>
          <w:p w14:paraId="1BFECA4B" w14:textId="2C6630DB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14:paraId="6AEE0073" w14:textId="7A1E3D89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636" w:type="dxa"/>
          </w:tcPr>
          <w:p w14:paraId="209DF741" w14:textId="20BF6E0F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565" w:type="dxa"/>
          </w:tcPr>
          <w:p w14:paraId="67232C89" w14:textId="7E6FF9D7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A Case Study on Using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Padlet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to Capture Insights in Class</w:t>
            </w:r>
          </w:p>
        </w:tc>
        <w:tc>
          <w:tcPr>
            <w:tcW w:w="2784" w:type="dxa"/>
          </w:tcPr>
          <w:p w14:paraId="35E035EF" w14:textId="50C4F364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Grace Siu and Laura Zhou</w:t>
            </w:r>
          </w:p>
        </w:tc>
        <w:tc>
          <w:tcPr>
            <w:tcW w:w="1366" w:type="dxa"/>
          </w:tcPr>
          <w:p w14:paraId="55496F77" w14:textId="766934A5" w:rsidR="00353F20" w:rsidRPr="008D6ADA" w:rsidRDefault="00353F20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 SAR</w:t>
            </w:r>
          </w:p>
        </w:tc>
      </w:tr>
      <w:tr w:rsidR="004579D1" w:rsidRPr="008D6ADA" w14:paraId="1DAA982B" w14:textId="77777777" w:rsidTr="00776394">
        <w:trPr>
          <w:trHeight w:val="323"/>
        </w:trPr>
        <w:tc>
          <w:tcPr>
            <w:tcW w:w="1365" w:type="dxa"/>
            <w:vMerge/>
          </w:tcPr>
          <w:p w14:paraId="608206FB" w14:textId="77777777" w:rsidR="004579D1" w:rsidRPr="008D6ADA" w:rsidRDefault="004579D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7752B907" w14:textId="77777777" w:rsidR="004579D1" w:rsidRPr="008D6ADA" w:rsidRDefault="004579D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3B912652" w14:textId="77777777" w:rsidR="004579D1" w:rsidRPr="008D6ADA" w:rsidRDefault="004579D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A77FD77" w14:textId="349C5994" w:rsidR="004579D1" w:rsidRPr="008D6ADA" w:rsidRDefault="004579D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636" w:type="dxa"/>
          </w:tcPr>
          <w:p w14:paraId="7843AAB9" w14:textId="34B27FC7" w:rsidR="004579D1" w:rsidRPr="008D6ADA" w:rsidRDefault="004579D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6565" w:type="dxa"/>
          </w:tcPr>
          <w:p w14:paraId="56F97C02" w14:textId="3EDCBF19" w:rsidR="004579D1" w:rsidRPr="008D6ADA" w:rsidRDefault="004579D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JINESS : an innovative job portal and career development project in Hong Kong</w:t>
            </w:r>
          </w:p>
        </w:tc>
        <w:tc>
          <w:tcPr>
            <w:tcW w:w="2784" w:type="dxa"/>
          </w:tcPr>
          <w:p w14:paraId="3C173BDB" w14:textId="359BF8B3" w:rsidR="004579D1" w:rsidRPr="008D6ADA" w:rsidRDefault="004579D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Tom Fong and Nicole Hon</w:t>
            </w:r>
          </w:p>
        </w:tc>
        <w:tc>
          <w:tcPr>
            <w:tcW w:w="1366" w:type="dxa"/>
          </w:tcPr>
          <w:p w14:paraId="6260264F" w14:textId="3BA0C3F8" w:rsidR="004579D1" w:rsidRPr="008D6ADA" w:rsidRDefault="004579D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 SAR</w:t>
            </w:r>
          </w:p>
        </w:tc>
      </w:tr>
      <w:tr w:rsidR="006D053C" w:rsidRPr="008D6ADA" w14:paraId="638F0A95" w14:textId="7D45FB53" w:rsidTr="00776394">
        <w:trPr>
          <w:trHeight w:val="323"/>
        </w:trPr>
        <w:tc>
          <w:tcPr>
            <w:tcW w:w="1365" w:type="dxa"/>
            <w:vMerge/>
          </w:tcPr>
          <w:p w14:paraId="1AF36B67" w14:textId="77777777" w:rsidR="00353F20" w:rsidRPr="008D6ADA" w:rsidRDefault="00353F20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076C063E" w14:textId="77777777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5638385C" w14:textId="77777777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BC849A0" w14:textId="752BBC35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636" w:type="dxa"/>
          </w:tcPr>
          <w:p w14:paraId="45D71855" w14:textId="47943529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6565" w:type="dxa"/>
          </w:tcPr>
          <w:p w14:paraId="67CD58D5" w14:textId="50E0A6C3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Student Development Roadmap</w:t>
            </w:r>
          </w:p>
        </w:tc>
        <w:tc>
          <w:tcPr>
            <w:tcW w:w="2784" w:type="dxa"/>
          </w:tcPr>
          <w:p w14:paraId="4BD5C90E" w14:textId="4A6D88BB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Tanarat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Teeratanakiat</w:t>
            </w:r>
            <w:proofErr w:type="spellEnd"/>
          </w:p>
        </w:tc>
        <w:tc>
          <w:tcPr>
            <w:tcW w:w="1366" w:type="dxa"/>
          </w:tcPr>
          <w:p w14:paraId="00C789DB" w14:textId="7829E05D" w:rsidR="00353F20" w:rsidRPr="008D6ADA" w:rsidRDefault="00353F20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6D053C" w:rsidRPr="008D6ADA" w14:paraId="3D306253" w14:textId="77777777" w:rsidTr="00776394">
        <w:trPr>
          <w:trHeight w:val="323"/>
        </w:trPr>
        <w:tc>
          <w:tcPr>
            <w:tcW w:w="1365" w:type="dxa"/>
            <w:vMerge/>
          </w:tcPr>
          <w:p w14:paraId="792DF626" w14:textId="77777777" w:rsidR="00353F20" w:rsidRPr="008D6ADA" w:rsidRDefault="00353F20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73491241" w14:textId="77777777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554E2A98" w14:textId="77777777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2C4E11C" w14:textId="29E03ECE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636" w:type="dxa"/>
          </w:tcPr>
          <w:p w14:paraId="45FCCB7C" w14:textId="0438E0B3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6565" w:type="dxa"/>
          </w:tcPr>
          <w:p w14:paraId="0E17257F" w14:textId="219C9ED5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“The World is Your Oyster” – Empowering the Youth for Internship Success: A Career Services Case Study</w:t>
            </w:r>
          </w:p>
        </w:tc>
        <w:tc>
          <w:tcPr>
            <w:tcW w:w="2784" w:type="dxa"/>
          </w:tcPr>
          <w:p w14:paraId="29063D9F" w14:textId="07448AA1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Raja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Edriana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Baizura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Raja Ehsan Shah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Izwal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Mazlan</w:t>
            </w:r>
            <w:proofErr w:type="spellEnd"/>
          </w:p>
        </w:tc>
        <w:tc>
          <w:tcPr>
            <w:tcW w:w="1366" w:type="dxa"/>
          </w:tcPr>
          <w:p w14:paraId="6F76D759" w14:textId="6B86F810" w:rsidR="00353F20" w:rsidRPr="008D6ADA" w:rsidRDefault="00353F20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  <w:tr w:rsidR="006D053C" w:rsidRPr="008D6ADA" w14:paraId="4D71E779" w14:textId="380591AF" w:rsidTr="00776394">
        <w:trPr>
          <w:trHeight w:val="323"/>
        </w:trPr>
        <w:tc>
          <w:tcPr>
            <w:tcW w:w="1365" w:type="dxa"/>
            <w:vMerge/>
          </w:tcPr>
          <w:p w14:paraId="741A6B90" w14:textId="77777777" w:rsidR="00353F20" w:rsidRPr="008D6ADA" w:rsidRDefault="00353F20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349D7B9C" w14:textId="77777777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189BD2BC" w14:textId="77777777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0E6E7C3" w14:textId="1AD640ED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636" w:type="dxa"/>
          </w:tcPr>
          <w:p w14:paraId="2CF03F94" w14:textId="5E2EB51C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6565" w:type="dxa"/>
          </w:tcPr>
          <w:p w14:paraId="17C3DCF8" w14:textId="752A9DB0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rFonts w:hint="eastAsia"/>
                <w:color w:val="000000" w:themeColor="text1"/>
                <w:sz w:val="22"/>
                <w:szCs w:val="22"/>
              </w:rPr>
              <w:t>Factors affecting students</w:t>
            </w:r>
            <w:r w:rsidRPr="008D6ADA">
              <w:rPr>
                <w:color w:val="000000" w:themeColor="text1"/>
                <w:sz w:val="22"/>
                <w:szCs w:val="22"/>
              </w:rPr>
              <w:t xml:space="preserve">’ </w:t>
            </w:r>
            <w:r w:rsidRPr="008D6ADA">
              <w:rPr>
                <w:rFonts w:hint="eastAsia"/>
                <w:color w:val="000000" w:themeColor="text1"/>
                <w:sz w:val="22"/>
                <w:szCs w:val="22"/>
              </w:rPr>
              <w:t>entrepreneurial career:  A qualitative study</w:t>
            </w:r>
          </w:p>
        </w:tc>
        <w:tc>
          <w:tcPr>
            <w:tcW w:w="2784" w:type="dxa"/>
          </w:tcPr>
          <w:p w14:paraId="5000E584" w14:textId="7EF0726D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Fang Wang, Chao Li and Li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Xiaoyu</w:t>
            </w:r>
            <w:proofErr w:type="spellEnd"/>
          </w:p>
        </w:tc>
        <w:tc>
          <w:tcPr>
            <w:tcW w:w="1366" w:type="dxa"/>
          </w:tcPr>
          <w:p w14:paraId="48B2B746" w14:textId="58431CCF" w:rsidR="00353F20" w:rsidRPr="008D6ADA" w:rsidRDefault="00353F20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6D053C" w:rsidRPr="008D6ADA" w14:paraId="20C5304B" w14:textId="0B2DC3F6" w:rsidTr="00776394">
        <w:trPr>
          <w:trHeight w:val="323"/>
        </w:trPr>
        <w:tc>
          <w:tcPr>
            <w:tcW w:w="1365" w:type="dxa"/>
            <w:vMerge/>
          </w:tcPr>
          <w:p w14:paraId="29B98BD6" w14:textId="77777777" w:rsidR="00353F20" w:rsidRPr="008D6ADA" w:rsidRDefault="00353F20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4E365E4B" w14:textId="77777777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16CC3D03" w14:textId="77777777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7CD56631" w14:textId="288580A4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636" w:type="dxa"/>
          </w:tcPr>
          <w:p w14:paraId="344D66CB" w14:textId="7555EF97" w:rsidR="00353F20" w:rsidRPr="008D6ADA" w:rsidRDefault="00353F20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6565" w:type="dxa"/>
          </w:tcPr>
          <w:p w14:paraId="186D5742" w14:textId="358136A8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Supporting Student Development and Learning Through On-Campus Employment</w:t>
            </w:r>
          </w:p>
        </w:tc>
        <w:tc>
          <w:tcPr>
            <w:tcW w:w="2784" w:type="dxa"/>
          </w:tcPr>
          <w:p w14:paraId="35B94CD4" w14:textId="570BFC81" w:rsidR="00353F20" w:rsidRPr="008D6ADA" w:rsidRDefault="00353F20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Brett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Perozzi</w:t>
            </w:r>
            <w:proofErr w:type="spellEnd"/>
          </w:p>
        </w:tc>
        <w:tc>
          <w:tcPr>
            <w:tcW w:w="1366" w:type="dxa"/>
          </w:tcPr>
          <w:p w14:paraId="75C36B70" w14:textId="21B51861" w:rsidR="00353F20" w:rsidRPr="008D6ADA" w:rsidRDefault="00353F20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US</w:t>
            </w:r>
          </w:p>
        </w:tc>
      </w:tr>
      <w:tr w:rsidR="006D053C" w:rsidRPr="008D6ADA" w14:paraId="419AB555" w14:textId="217BCC4C" w:rsidTr="00776394">
        <w:trPr>
          <w:trHeight w:val="323"/>
        </w:trPr>
        <w:tc>
          <w:tcPr>
            <w:tcW w:w="1365" w:type="dxa"/>
            <w:vMerge/>
          </w:tcPr>
          <w:p w14:paraId="1513353A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1CEDB595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 w:val="restart"/>
          </w:tcPr>
          <w:p w14:paraId="665BE1DA" w14:textId="76FD7669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7" w:type="dxa"/>
          </w:tcPr>
          <w:p w14:paraId="084D7EFB" w14:textId="1F8C9BA5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W4</w:t>
            </w:r>
          </w:p>
        </w:tc>
        <w:tc>
          <w:tcPr>
            <w:tcW w:w="636" w:type="dxa"/>
          </w:tcPr>
          <w:p w14:paraId="6DF46865" w14:textId="2F3286E0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565" w:type="dxa"/>
          </w:tcPr>
          <w:p w14:paraId="5455E2BA" w14:textId="406D0B4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A campus community approach to student health and wellbeing: the NTU experience</w:t>
            </w:r>
          </w:p>
        </w:tc>
        <w:tc>
          <w:tcPr>
            <w:tcW w:w="2784" w:type="dxa"/>
          </w:tcPr>
          <w:p w14:paraId="7DE7D31B" w14:textId="32567CB5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Siok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San Tan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Mariambee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Hamid</w:t>
            </w:r>
          </w:p>
        </w:tc>
        <w:tc>
          <w:tcPr>
            <w:tcW w:w="1366" w:type="dxa"/>
          </w:tcPr>
          <w:p w14:paraId="255933B0" w14:textId="3AFB0465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Singapore</w:t>
            </w:r>
          </w:p>
        </w:tc>
      </w:tr>
      <w:tr w:rsidR="006D053C" w:rsidRPr="008D6ADA" w14:paraId="7400AEE2" w14:textId="77777777" w:rsidTr="00776394">
        <w:trPr>
          <w:trHeight w:val="323"/>
        </w:trPr>
        <w:tc>
          <w:tcPr>
            <w:tcW w:w="1365" w:type="dxa"/>
            <w:vMerge/>
          </w:tcPr>
          <w:p w14:paraId="0FCD884B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5AF24E15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1CAA553F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D950EA7" w14:textId="74A838F8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W4</w:t>
            </w:r>
          </w:p>
        </w:tc>
        <w:tc>
          <w:tcPr>
            <w:tcW w:w="636" w:type="dxa"/>
          </w:tcPr>
          <w:p w14:paraId="6A60026B" w14:textId="2D0F11CB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6565" w:type="dxa"/>
          </w:tcPr>
          <w:p w14:paraId="0049B657" w14:textId="362A7176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“Good networks are hard to find – but even harder to keep!” The Maintenance of the Chula Academic Advisor Network (CAAN) for Students’ Psychological Well-being Care</w:t>
            </w:r>
          </w:p>
        </w:tc>
        <w:tc>
          <w:tcPr>
            <w:tcW w:w="2784" w:type="dxa"/>
          </w:tcPr>
          <w:p w14:paraId="26E4D790" w14:textId="154F981B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Rattanakorn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Ratanashevorn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Nopphasit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Sirijaroonchai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Taecho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Chaivudhi</w:t>
            </w:r>
            <w:proofErr w:type="spellEnd"/>
          </w:p>
        </w:tc>
        <w:tc>
          <w:tcPr>
            <w:tcW w:w="1366" w:type="dxa"/>
          </w:tcPr>
          <w:p w14:paraId="342E6C62" w14:textId="298B0E4A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6D053C" w:rsidRPr="008D6ADA" w14:paraId="7BCDEBCE" w14:textId="77777777" w:rsidTr="00776394">
        <w:trPr>
          <w:trHeight w:val="323"/>
        </w:trPr>
        <w:tc>
          <w:tcPr>
            <w:tcW w:w="1365" w:type="dxa"/>
            <w:vMerge/>
          </w:tcPr>
          <w:p w14:paraId="5245A16C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544E7F67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627A8415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112A0887" w14:textId="749E8630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W4</w:t>
            </w:r>
          </w:p>
        </w:tc>
        <w:tc>
          <w:tcPr>
            <w:tcW w:w="636" w:type="dxa"/>
          </w:tcPr>
          <w:p w14:paraId="1495CFEE" w14:textId="31E48933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6565" w:type="dxa"/>
          </w:tcPr>
          <w:p w14:paraId="5256895E" w14:textId="2770253F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Character Strengths, Leadership Roles, College Engagement, and Resilience among University Students in China – the Case of UIC</w:t>
            </w:r>
          </w:p>
        </w:tc>
        <w:tc>
          <w:tcPr>
            <w:tcW w:w="2784" w:type="dxa"/>
          </w:tcPr>
          <w:p w14:paraId="5CE0C5EB" w14:textId="1451B2D0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Johnston Hong-Chung Wong,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Yating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Dong,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Jingwen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Huimin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Chen</w:t>
            </w:r>
          </w:p>
        </w:tc>
        <w:tc>
          <w:tcPr>
            <w:tcW w:w="1366" w:type="dxa"/>
          </w:tcPr>
          <w:p w14:paraId="3615C25B" w14:textId="1D458FA2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HK-China</w:t>
            </w:r>
          </w:p>
        </w:tc>
      </w:tr>
      <w:tr w:rsidR="006D053C" w:rsidRPr="008D6ADA" w14:paraId="31033AE3" w14:textId="77777777" w:rsidTr="00776394">
        <w:trPr>
          <w:trHeight w:val="323"/>
        </w:trPr>
        <w:tc>
          <w:tcPr>
            <w:tcW w:w="1365" w:type="dxa"/>
            <w:vMerge/>
          </w:tcPr>
          <w:p w14:paraId="738E163E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2CF83CD0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4A41CDCE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5981344C" w14:textId="008EE8A3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W4</w:t>
            </w:r>
          </w:p>
        </w:tc>
        <w:tc>
          <w:tcPr>
            <w:tcW w:w="636" w:type="dxa"/>
          </w:tcPr>
          <w:p w14:paraId="4CC026FE" w14:textId="4AA94F89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6565" w:type="dxa"/>
          </w:tcPr>
          <w:p w14:paraId="02A4C0E2" w14:textId="5C5D14D5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An Empirical Study on College Students' Mobile Phone Dependence ---- Take China University of Geosciences as an Example</w:t>
            </w:r>
          </w:p>
        </w:tc>
        <w:tc>
          <w:tcPr>
            <w:tcW w:w="2784" w:type="dxa"/>
          </w:tcPr>
          <w:p w14:paraId="05885314" w14:textId="79F515F4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Na Chen,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Ruxue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Wang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Hongchi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Jiang</w:t>
            </w:r>
          </w:p>
        </w:tc>
        <w:tc>
          <w:tcPr>
            <w:tcW w:w="1366" w:type="dxa"/>
          </w:tcPr>
          <w:p w14:paraId="59E7E9DA" w14:textId="4A582508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6D053C" w:rsidRPr="008D6ADA" w14:paraId="09153004" w14:textId="77777777" w:rsidTr="00776394">
        <w:trPr>
          <w:trHeight w:val="323"/>
        </w:trPr>
        <w:tc>
          <w:tcPr>
            <w:tcW w:w="1365" w:type="dxa"/>
            <w:vMerge/>
          </w:tcPr>
          <w:p w14:paraId="033D55DA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vMerge/>
          </w:tcPr>
          <w:p w14:paraId="63135061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  <w:vMerge/>
          </w:tcPr>
          <w:p w14:paraId="76FF7E51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7" w:type="dxa"/>
          </w:tcPr>
          <w:p w14:paraId="429DDB8B" w14:textId="057F58CF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W4</w:t>
            </w:r>
          </w:p>
        </w:tc>
        <w:tc>
          <w:tcPr>
            <w:tcW w:w="636" w:type="dxa"/>
          </w:tcPr>
          <w:p w14:paraId="3CFC2F8C" w14:textId="41E5D3C5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6565" w:type="dxa"/>
          </w:tcPr>
          <w:p w14:paraId="31B8F5B6" w14:textId="28FA067B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Utilising Mobile Chat Applications as Tools for Staff-Students Engagement</w:t>
            </w:r>
          </w:p>
        </w:tc>
        <w:tc>
          <w:tcPr>
            <w:tcW w:w="2784" w:type="dxa"/>
          </w:tcPr>
          <w:p w14:paraId="1FB71784" w14:textId="1AD77554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Zulfikar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Ahmad</w:t>
            </w:r>
          </w:p>
        </w:tc>
        <w:tc>
          <w:tcPr>
            <w:tcW w:w="1366" w:type="dxa"/>
          </w:tcPr>
          <w:p w14:paraId="4E0DF8F8" w14:textId="56BCC66B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</w:tbl>
    <w:p w14:paraId="3B6C7EB1" w14:textId="77777777" w:rsidR="002E0CA2" w:rsidRPr="008D6ADA" w:rsidRDefault="002E0CA2" w:rsidP="006D0E4C">
      <w:pPr>
        <w:rPr>
          <w:color w:val="000000" w:themeColor="text1"/>
        </w:rPr>
        <w:sectPr w:rsidR="002E0CA2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13888724" w14:textId="48929BB6" w:rsidR="006D0E4C" w:rsidRPr="008D6ADA" w:rsidRDefault="006D0E4C" w:rsidP="006D0E4C">
      <w:pPr>
        <w:rPr>
          <w:color w:val="000000" w:themeColor="text1"/>
        </w:rPr>
      </w:pPr>
      <w:r w:rsidRPr="008D6ADA">
        <w:rPr>
          <w:color w:val="000000" w:themeColor="text1"/>
        </w:rPr>
        <w:lastRenderedPageBreak/>
        <w:t xml:space="preserve">Note: Codes applicable for each subtheme </w:t>
      </w:r>
    </w:p>
    <w:p w14:paraId="017EBB65" w14:textId="72F8E622" w:rsidR="006D0E4C" w:rsidRPr="008D6ADA" w:rsidRDefault="006D0E4C">
      <w:pPr>
        <w:rPr>
          <w:color w:val="000000" w:themeColor="text1"/>
        </w:rPr>
      </w:pPr>
      <w:r w:rsidRPr="008D6ADA">
        <w:rPr>
          <w:color w:val="000000" w:themeColor="text1"/>
        </w:rPr>
        <w:t xml:space="preserve">Employability – E; Wellness – W; Residential college – R; Student development – C; Mobility – M </w:t>
      </w:r>
    </w:p>
    <w:tbl>
      <w:tblPr>
        <w:tblStyle w:val="TableGrid"/>
        <w:tblW w:w="15537" w:type="dxa"/>
        <w:tblInd w:w="-998" w:type="dxa"/>
        <w:tblLook w:val="04A0" w:firstRow="1" w:lastRow="0" w:firstColumn="1" w:lastColumn="0" w:noHBand="0" w:noVBand="1"/>
      </w:tblPr>
      <w:tblGrid>
        <w:gridCol w:w="1386"/>
        <w:gridCol w:w="858"/>
        <w:gridCol w:w="805"/>
        <w:gridCol w:w="1217"/>
        <w:gridCol w:w="643"/>
        <w:gridCol w:w="6512"/>
        <w:gridCol w:w="2800"/>
        <w:gridCol w:w="1316"/>
      </w:tblGrid>
      <w:tr w:rsidR="00776394" w:rsidRPr="008D6ADA" w14:paraId="06511AA3" w14:textId="77777777" w:rsidTr="00776394">
        <w:trPr>
          <w:trHeight w:val="312"/>
        </w:trPr>
        <w:tc>
          <w:tcPr>
            <w:tcW w:w="2244" w:type="dxa"/>
            <w:gridSpan w:val="2"/>
            <w:vMerge w:val="restart"/>
          </w:tcPr>
          <w:p w14:paraId="7B5243E9" w14:textId="1BC3F06A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805" w:type="dxa"/>
            <w:vMerge w:val="restart"/>
          </w:tcPr>
          <w:p w14:paraId="1E044C90" w14:textId="46EACDA0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217" w:type="dxa"/>
            <w:vMerge w:val="restart"/>
          </w:tcPr>
          <w:p w14:paraId="25FA0129" w14:textId="38DF590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Subtheme</w:t>
            </w:r>
          </w:p>
        </w:tc>
        <w:tc>
          <w:tcPr>
            <w:tcW w:w="11271" w:type="dxa"/>
            <w:gridSpan w:val="4"/>
          </w:tcPr>
          <w:p w14:paraId="20876C43" w14:textId="6B673C94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 xml:space="preserve">Paper details </w:t>
            </w:r>
          </w:p>
        </w:tc>
      </w:tr>
      <w:tr w:rsidR="006D053C" w:rsidRPr="008D6ADA" w14:paraId="67977E5B" w14:textId="77777777" w:rsidTr="00776394">
        <w:trPr>
          <w:trHeight w:val="312"/>
        </w:trPr>
        <w:tc>
          <w:tcPr>
            <w:tcW w:w="2244" w:type="dxa"/>
            <w:gridSpan w:val="2"/>
            <w:vMerge/>
          </w:tcPr>
          <w:p w14:paraId="1AD3030A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2C2865E9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14:paraId="24DA55DE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3" w:type="dxa"/>
          </w:tcPr>
          <w:p w14:paraId="671CDE4B" w14:textId="728BEE34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6512" w:type="dxa"/>
          </w:tcPr>
          <w:p w14:paraId="5988C95F" w14:textId="7DE3959C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800" w:type="dxa"/>
          </w:tcPr>
          <w:p w14:paraId="6FA23174" w14:textId="1EEF7EF4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316" w:type="dxa"/>
          </w:tcPr>
          <w:p w14:paraId="3C501737" w14:textId="1BFE198E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Origin</w:t>
            </w:r>
          </w:p>
        </w:tc>
      </w:tr>
      <w:tr w:rsidR="00776394" w:rsidRPr="008D6ADA" w14:paraId="0D6752EA" w14:textId="77777777" w:rsidTr="00776394">
        <w:trPr>
          <w:trHeight w:val="312"/>
        </w:trPr>
        <w:tc>
          <w:tcPr>
            <w:tcW w:w="1386" w:type="dxa"/>
            <w:vMerge w:val="restart"/>
          </w:tcPr>
          <w:p w14:paraId="5CFD81D9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7 Aug 2018 (Tuesday) </w:t>
            </w:r>
          </w:p>
          <w:p w14:paraId="4DC0123C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 w:val="restart"/>
          </w:tcPr>
          <w:p w14:paraId="5C885918" w14:textId="655D8231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1600-1730</w:t>
            </w:r>
          </w:p>
        </w:tc>
        <w:tc>
          <w:tcPr>
            <w:tcW w:w="805" w:type="dxa"/>
            <w:vMerge w:val="restart"/>
          </w:tcPr>
          <w:p w14:paraId="75CECAA0" w14:textId="3B2C1400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14:paraId="19406552" w14:textId="6C29C403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43" w:type="dxa"/>
          </w:tcPr>
          <w:p w14:paraId="567BC4BE" w14:textId="6C071EC9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12" w:type="dxa"/>
          </w:tcPr>
          <w:p w14:paraId="65379193" w14:textId="6834F5DC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INSTITUTIONALIZING THE GUIDELINES ON CAMPUS ADVISING “Empowering the Campus Organization Advisers in the National Capital Region Philippines"</w:t>
            </w:r>
          </w:p>
        </w:tc>
        <w:tc>
          <w:tcPr>
            <w:tcW w:w="2800" w:type="dxa"/>
          </w:tcPr>
          <w:p w14:paraId="1FD8AB77" w14:textId="52C8E80A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Marlon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Maglipas</w:t>
            </w:r>
            <w:proofErr w:type="spellEnd"/>
          </w:p>
        </w:tc>
        <w:tc>
          <w:tcPr>
            <w:tcW w:w="1316" w:type="dxa"/>
          </w:tcPr>
          <w:p w14:paraId="5636BFC2" w14:textId="007AAFCA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Philippines</w:t>
            </w:r>
          </w:p>
        </w:tc>
      </w:tr>
      <w:tr w:rsidR="00776394" w:rsidRPr="008D6ADA" w14:paraId="50BCA6EE" w14:textId="77777777" w:rsidTr="00776394">
        <w:trPr>
          <w:trHeight w:val="312"/>
        </w:trPr>
        <w:tc>
          <w:tcPr>
            <w:tcW w:w="1386" w:type="dxa"/>
            <w:vMerge/>
          </w:tcPr>
          <w:p w14:paraId="717D40BA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6D290159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5925B52E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6A49DAD" w14:textId="62185214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43" w:type="dxa"/>
          </w:tcPr>
          <w:p w14:paraId="4441A1E8" w14:textId="2E1B3E94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6512" w:type="dxa"/>
          </w:tcPr>
          <w:p w14:paraId="24ED13A1" w14:textId="663C8DAD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Connecting Students, Communities, and Faculty at HKUST: A Strategic Approach</w:t>
            </w:r>
          </w:p>
        </w:tc>
        <w:tc>
          <w:tcPr>
            <w:tcW w:w="2800" w:type="dxa"/>
          </w:tcPr>
          <w:p w14:paraId="3616D2DE" w14:textId="3C1424DA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Helen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Hf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Wong, Beryl Lam, Rufina Wong, Miranda Man, Thomas Ng and Robert Garrett</w:t>
            </w:r>
          </w:p>
        </w:tc>
        <w:tc>
          <w:tcPr>
            <w:tcW w:w="1316" w:type="dxa"/>
          </w:tcPr>
          <w:p w14:paraId="24A45E26" w14:textId="6BD69476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 SAR</w:t>
            </w:r>
          </w:p>
        </w:tc>
      </w:tr>
      <w:tr w:rsidR="00776394" w:rsidRPr="008D6ADA" w14:paraId="1768A80B" w14:textId="77777777" w:rsidTr="00776394">
        <w:trPr>
          <w:trHeight w:val="312"/>
        </w:trPr>
        <w:tc>
          <w:tcPr>
            <w:tcW w:w="1386" w:type="dxa"/>
            <w:vMerge/>
          </w:tcPr>
          <w:p w14:paraId="5B9759FE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58644AF3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1A9C38C7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763ADE5D" w14:textId="5A11A593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C1</w:t>
            </w:r>
          </w:p>
        </w:tc>
        <w:tc>
          <w:tcPr>
            <w:tcW w:w="643" w:type="dxa"/>
          </w:tcPr>
          <w:p w14:paraId="4B719F34" w14:textId="6C27C022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6512" w:type="dxa"/>
          </w:tcPr>
          <w:p w14:paraId="60F56CD3" w14:textId="4C02CB24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Discussion on international vision broadening and communication ability improvement for graduate students based on SWOT</w:t>
            </w:r>
          </w:p>
        </w:tc>
        <w:tc>
          <w:tcPr>
            <w:tcW w:w="2800" w:type="dxa"/>
          </w:tcPr>
          <w:p w14:paraId="425CB9D0" w14:textId="22380869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Wen-Tao Su</w:t>
            </w:r>
          </w:p>
        </w:tc>
        <w:tc>
          <w:tcPr>
            <w:tcW w:w="1316" w:type="dxa"/>
          </w:tcPr>
          <w:p w14:paraId="7A512E43" w14:textId="5AA75FF0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36E96775" w14:textId="77777777" w:rsidTr="00776394">
        <w:trPr>
          <w:trHeight w:val="312"/>
        </w:trPr>
        <w:tc>
          <w:tcPr>
            <w:tcW w:w="1386" w:type="dxa"/>
            <w:vMerge/>
          </w:tcPr>
          <w:p w14:paraId="3F42AC20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7BD21D31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</w:tcPr>
          <w:p w14:paraId="46B6CB46" w14:textId="3332CDF2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14:paraId="6DA11A9D" w14:textId="00827FF2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R1</w:t>
            </w:r>
          </w:p>
        </w:tc>
        <w:tc>
          <w:tcPr>
            <w:tcW w:w="643" w:type="dxa"/>
          </w:tcPr>
          <w:p w14:paraId="5886DF3C" w14:textId="2973167F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512" w:type="dxa"/>
          </w:tcPr>
          <w:p w14:paraId="492EF7B5" w14:textId="19FEA294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Revival of a great educational tradition: adopting Residential College System in a private university of Hong Kong</w:t>
            </w:r>
          </w:p>
        </w:tc>
        <w:tc>
          <w:tcPr>
            <w:tcW w:w="2800" w:type="dxa"/>
          </w:tcPr>
          <w:p w14:paraId="29E1BEB6" w14:textId="54E48884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Rebecca Chan</w:t>
            </w:r>
          </w:p>
        </w:tc>
        <w:tc>
          <w:tcPr>
            <w:tcW w:w="1316" w:type="dxa"/>
          </w:tcPr>
          <w:p w14:paraId="545E0B6E" w14:textId="5E561F5F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 SAR</w:t>
            </w:r>
          </w:p>
        </w:tc>
      </w:tr>
      <w:tr w:rsidR="00776394" w:rsidRPr="008D6ADA" w14:paraId="167FD428" w14:textId="77777777" w:rsidTr="00776394">
        <w:trPr>
          <w:trHeight w:val="312"/>
        </w:trPr>
        <w:tc>
          <w:tcPr>
            <w:tcW w:w="1386" w:type="dxa"/>
            <w:vMerge/>
          </w:tcPr>
          <w:p w14:paraId="0FFFCEE5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63B0E96D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14F7EA52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5E4F89A" w14:textId="40FAD208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R1</w:t>
            </w:r>
          </w:p>
        </w:tc>
        <w:tc>
          <w:tcPr>
            <w:tcW w:w="643" w:type="dxa"/>
          </w:tcPr>
          <w:p w14:paraId="3C21D0E3" w14:textId="6EEAC3C0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512" w:type="dxa"/>
          </w:tcPr>
          <w:p w14:paraId="78575CFE" w14:textId="3F64824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The Role of Constructing Dormitory Culture in Cultivating College Students' Civic Consciousness</w:t>
            </w:r>
          </w:p>
        </w:tc>
        <w:tc>
          <w:tcPr>
            <w:tcW w:w="2800" w:type="dxa"/>
          </w:tcPr>
          <w:p w14:paraId="4A9775E2" w14:textId="0DE6BC6E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Yanliang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Xu,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Qiang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Zheng and Lei Zhang</w:t>
            </w:r>
          </w:p>
        </w:tc>
        <w:tc>
          <w:tcPr>
            <w:tcW w:w="1316" w:type="dxa"/>
          </w:tcPr>
          <w:p w14:paraId="2F923173" w14:textId="67D78B3F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01D2AF7A" w14:textId="77777777" w:rsidTr="00776394">
        <w:trPr>
          <w:trHeight w:val="312"/>
        </w:trPr>
        <w:tc>
          <w:tcPr>
            <w:tcW w:w="1386" w:type="dxa"/>
            <w:vMerge/>
          </w:tcPr>
          <w:p w14:paraId="40DB516A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38CF1DE2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7CBA40CA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0546F7C" w14:textId="0AA28655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C4</w:t>
            </w:r>
          </w:p>
        </w:tc>
        <w:tc>
          <w:tcPr>
            <w:tcW w:w="643" w:type="dxa"/>
          </w:tcPr>
          <w:p w14:paraId="1245A351" w14:textId="4A705BD5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6512" w:type="dxa"/>
          </w:tcPr>
          <w:p w14:paraId="149727E8" w14:textId="537FD69D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Supporting students’ career development by the high quality career planning</w:t>
            </w:r>
          </w:p>
        </w:tc>
        <w:tc>
          <w:tcPr>
            <w:tcW w:w="2800" w:type="dxa"/>
          </w:tcPr>
          <w:p w14:paraId="05E29BB8" w14:textId="6A5935E0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Zhuo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Chen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Qiang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Zheng</w:t>
            </w:r>
          </w:p>
        </w:tc>
        <w:tc>
          <w:tcPr>
            <w:tcW w:w="1316" w:type="dxa"/>
          </w:tcPr>
          <w:p w14:paraId="617C8A4E" w14:textId="7B74C157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1FB383B4" w14:textId="77777777" w:rsidTr="00776394">
        <w:trPr>
          <w:trHeight w:val="312"/>
        </w:trPr>
        <w:tc>
          <w:tcPr>
            <w:tcW w:w="1386" w:type="dxa"/>
            <w:vMerge/>
          </w:tcPr>
          <w:p w14:paraId="3E910E89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5DE76387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10E21002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B8CC7A9" w14:textId="189C44A4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C4</w:t>
            </w:r>
          </w:p>
        </w:tc>
        <w:tc>
          <w:tcPr>
            <w:tcW w:w="643" w:type="dxa"/>
          </w:tcPr>
          <w:p w14:paraId="72D47B4E" w14:textId="3E01FCC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512" w:type="dxa"/>
          </w:tcPr>
          <w:p w14:paraId="5C8B422A" w14:textId="78BF4789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Study on the Construction of College Academic and Career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Counseling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Service System in HIT</w:t>
            </w:r>
          </w:p>
        </w:tc>
        <w:tc>
          <w:tcPr>
            <w:tcW w:w="2800" w:type="dxa"/>
          </w:tcPr>
          <w:p w14:paraId="65763593" w14:textId="696C79ED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Ying Fu,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Shibo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Wu, Chi Zhang and Tao Chang</w:t>
            </w:r>
          </w:p>
        </w:tc>
        <w:tc>
          <w:tcPr>
            <w:tcW w:w="1316" w:type="dxa"/>
          </w:tcPr>
          <w:p w14:paraId="02F22CF6" w14:textId="018E5B08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09DAA1B5" w14:textId="77777777" w:rsidTr="00776394">
        <w:trPr>
          <w:trHeight w:val="312"/>
        </w:trPr>
        <w:tc>
          <w:tcPr>
            <w:tcW w:w="1386" w:type="dxa"/>
            <w:vMerge/>
          </w:tcPr>
          <w:p w14:paraId="227877D1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02995D2E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 w:val="restart"/>
          </w:tcPr>
          <w:p w14:paraId="50984F6E" w14:textId="237A437E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14:paraId="7E2BFEC2" w14:textId="247C0F18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W3</w:t>
            </w:r>
          </w:p>
        </w:tc>
        <w:tc>
          <w:tcPr>
            <w:tcW w:w="643" w:type="dxa"/>
          </w:tcPr>
          <w:p w14:paraId="78D95A79" w14:textId="7AD433BF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6512" w:type="dxa"/>
          </w:tcPr>
          <w:p w14:paraId="4570D9DB" w14:textId="4D7E47D8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Never Cornered at CU Student Corner</w:t>
            </w:r>
          </w:p>
        </w:tc>
        <w:tc>
          <w:tcPr>
            <w:tcW w:w="2800" w:type="dxa"/>
          </w:tcPr>
          <w:p w14:paraId="156270D1" w14:textId="38E9C484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Nuttachad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Chotkhajornthai</w:t>
            </w:r>
            <w:proofErr w:type="spellEnd"/>
          </w:p>
        </w:tc>
        <w:tc>
          <w:tcPr>
            <w:tcW w:w="1316" w:type="dxa"/>
          </w:tcPr>
          <w:p w14:paraId="7C8EB59F" w14:textId="7B24D2DE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776394" w:rsidRPr="008D6ADA" w14:paraId="57056E1C" w14:textId="77777777" w:rsidTr="00776394">
        <w:trPr>
          <w:trHeight w:val="312"/>
        </w:trPr>
        <w:tc>
          <w:tcPr>
            <w:tcW w:w="1386" w:type="dxa"/>
            <w:vMerge/>
          </w:tcPr>
          <w:p w14:paraId="3D97C72E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02C102A9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418FC3CB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35717A4" w14:textId="165A5C4D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W3</w:t>
            </w:r>
          </w:p>
        </w:tc>
        <w:tc>
          <w:tcPr>
            <w:tcW w:w="643" w:type="dxa"/>
          </w:tcPr>
          <w:p w14:paraId="7F32D7B3" w14:textId="1BE6AF5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6512" w:type="dxa"/>
          </w:tcPr>
          <w:p w14:paraId="5C89E829" w14:textId="7BE15FE3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Innovation and practice of college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counselors’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career guidance based on employment ecological niche model</w:t>
            </w:r>
          </w:p>
        </w:tc>
        <w:tc>
          <w:tcPr>
            <w:tcW w:w="2800" w:type="dxa"/>
          </w:tcPr>
          <w:p w14:paraId="319C49BB" w14:textId="10288C04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Weisi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Wang, Ying Yuan,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Yulei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Tan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Yunfeng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Yang</w:t>
            </w:r>
          </w:p>
        </w:tc>
        <w:tc>
          <w:tcPr>
            <w:tcW w:w="1316" w:type="dxa"/>
          </w:tcPr>
          <w:p w14:paraId="53C566CB" w14:textId="7E90355D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6DEBF1A2" w14:textId="77777777" w:rsidTr="00776394">
        <w:trPr>
          <w:trHeight w:val="312"/>
        </w:trPr>
        <w:tc>
          <w:tcPr>
            <w:tcW w:w="1386" w:type="dxa"/>
            <w:vMerge/>
          </w:tcPr>
          <w:p w14:paraId="4E66A6B2" w14:textId="77777777" w:rsidR="006D0E4C" w:rsidRPr="008D6ADA" w:rsidRDefault="006D0E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5315E835" w14:textId="77777777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0A7A2887" w14:textId="77777777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B716C68" w14:textId="2393AC4C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W3</w:t>
            </w:r>
          </w:p>
        </w:tc>
        <w:tc>
          <w:tcPr>
            <w:tcW w:w="643" w:type="dxa"/>
          </w:tcPr>
          <w:p w14:paraId="19588F73" w14:textId="12F5224F" w:rsidR="006D0E4C" w:rsidRPr="008D6ADA" w:rsidRDefault="006D0E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6512" w:type="dxa"/>
          </w:tcPr>
          <w:p w14:paraId="7583F50F" w14:textId="6131E7EB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An Analysis of Contemporary College Students' Credibility Cognition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Behavior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Conflict</w:t>
            </w:r>
          </w:p>
        </w:tc>
        <w:tc>
          <w:tcPr>
            <w:tcW w:w="2800" w:type="dxa"/>
          </w:tcPr>
          <w:p w14:paraId="625D28D3" w14:textId="529B1D8D" w:rsidR="006D0E4C" w:rsidRPr="008D6ADA" w:rsidRDefault="006D0E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Shuang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Liu, Yi Zhang,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Shixian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Liu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Qiang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Zheng</w:t>
            </w:r>
          </w:p>
        </w:tc>
        <w:tc>
          <w:tcPr>
            <w:tcW w:w="1316" w:type="dxa"/>
          </w:tcPr>
          <w:p w14:paraId="2AF4018B" w14:textId="23C99BBE" w:rsidR="006D0E4C" w:rsidRPr="008D6ADA" w:rsidRDefault="006D0E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</w:tbl>
    <w:p w14:paraId="40D1C27A" w14:textId="77777777" w:rsidR="0044531E" w:rsidRPr="008D6ADA" w:rsidRDefault="0044531E">
      <w:pPr>
        <w:rPr>
          <w:color w:val="000000" w:themeColor="text1"/>
        </w:rPr>
        <w:sectPr w:rsidR="0044531E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3D630C3C" w14:textId="77777777" w:rsidR="0044531E" w:rsidRPr="008D6ADA" w:rsidRDefault="0044531E" w:rsidP="0044531E">
      <w:pPr>
        <w:rPr>
          <w:color w:val="000000" w:themeColor="text1"/>
        </w:rPr>
      </w:pPr>
      <w:r w:rsidRPr="008D6ADA">
        <w:rPr>
          <w:color w:val="000000" w:themeColor="text1"/>
        </w:rPr>
        <w:lastRenderedPageBreak/>
        <w:t xml:space="preserve">Note: Codes applicable for each subtheme </w:t>
      </w:r>
    </w:p>
    <w:p w14:paraId="7209F036" w14:textId="735A4B85" w:rsidR="006D0E4C" w:rsidRPr="008D6ADA" w:rsidRDefault="0044531E">
      <w:pPr>
        <w:rPr>
          <w:color w:val="000000" w:themeColor="text1"/>
        </w:rPr>
      </w:pPr>
      <w:r w:rsidRPr="008D6ADA">
        <w:rPr>
          <w:color w:val="000000" w:themeColor="text1"/>
        </w:rPr>
        <w:t xml:space="preserve">Employability – E; Wellness – W; Residential college – R; Student development – C; Mobility – M </w:t>
      </w:r>
    </w:p>
    <w:tbl>
      <w:tblPr>
        <w:tblStyle w:val="TableGrid"/>
        <w:tblW w:w="15425" w:type="dxa"/>
        <w:tblInd w:w="-998" w:type="dxa"/>
        <w:tblLook w:val="04A0" w:firstRow="1" w:lastRow="0" w:firstColumn="1" w:lastColumn="0" w:noHBand="0" w:noVBand="1"/>
      </w:tblPr>
      <w:tblGrid>
        <w:gridCol w:w="1473"/>
        <w:gridCol w:w="854"/>
        <w:gridCol w:w="799"/>
        <w:gridCol w:w="1207"/>
        <w:gridCol w:w="642"/>
        <w:gridCol w:w="6547"/>
        <w:gridCol w:w="2793"/>
        <w:gridCol w:w="1110"/>
      </w:tblGrid>
      <w:tr w:rsidR="006F7071" w:rsidRPr="008D6ADA" w14:paraId="374ACC9D" w14:textId="77777777" w:rsidTr="006F7071">
        <w:trPr>
          <w:trHeight w:val="320"/>
        </w:trPr>
        <w:tc>
          <w:tcPr>
            <w:tcW w:w="2327" w:type="dxa"/>
            <w:gridSpan w:val="2"/>
            <w:vMerge w:val="restart"/>
          </w:tcPr>
          <w:p w14:paraId="75B9F080" w14:textId="382E74A3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799" w:type="dxa"/>
            <w:vMerge w:val="restart"/>
          </w:tcPr>
          <w:p w14:paraId="794C4C6B" w14:textId="693D6894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207" w:type="dxa"/>
            <w:vMerge w:val="restart"/>
          </w:tcPr>
          <w:p w14:paraId="7F1C90B0" w14:textId="73E1EE06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Subtheme</w:t>
            </w:r>
          </w:p>
        </w:tc>
        <w:tc>
          <w:tcPr>
            <w:tcW w:w="11092" w:type="dxa"/>
            <w:gridSpan w:val="4"/>
          </w:tcPr>
          <w:p w14:paraId="47AF9DF0" w14:textId="77969229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Paper details</w:t>
            </w:r>
          </w:p>
        </w:tc>
      </w:tr>
      <w:tr w:rsidR="00776394" w:rsidRPr="008D6ADA" w14:paraId="161FD267" w14:textId="77777777" w:rsidTr="006F7071">
        <w:trPr>
          <w:trHeight w:val="320"/>
        </w:trPr>
        <w:tc>
          <w:tcPr>
            <w:tcW w:w="2327" w:type="dxa"/>
            <w:gridSpan w:val="2"/>
            <w:vMerge/>
          </w:tcPr>
          <w:p w14:paraId="6B215167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783CBF52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</w:tcPr>
          <w:p w14:paraId="4D84A400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dxa"/>
          </w:tcPr>
          <w:p w14:paraId="74946D89" w14:textId="709CEA3B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6547" w:type="dxa"/>
          </w:tcPr>
          <w:p w14:paraId="7D3B234B" w14:textId="4ED2BC30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793" w:type="dxa"/>
          </w:tcPr>
          <w:p w14:paraId="60C5DE45" w14:textId="058A66DE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110" w:type="dxa"/>
          </w:tcPr>
          <w:p w14:paraId="21ECD7CF" w14:textId="2998F591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Origin</w:t>
            </w:r>
          </w:p>
        </w:tc>
      </w:tr>
      <w:tr w:rsidR="00776394" w:rsidRPr="008D6ADA" w14:paraId="54249371" w14:textId="77777777" w:rsidTr="006F7071">
        <w:trPr>
          <w:trHeight w:val="320"/>
        </w:trPr>
        <w:tc>
          <w:tcPr>
            <w:tcW w:w="1473" w:type="dxa"/>
            <w:vMerge w:val="restart"/>
          </w:tcPr>
          <w:p w14:paraId="67C76EC5" w14:textId="778D027D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8 Aug 2018 (Wednesday)</w:t>
            </w:r>
          </w:p>
        </w:tc>
        <w:tc>
          <w:tcPr>
            <w:tcW w:w="854" w:type="dxa"/>
            <w:vMerge w:val="restart"/>
          </w:tcPr>
          <w:p w14:paraId="68F16297" w14:textId="1BDD432F" w:rsidR="0044531E" w:rsidRPr="008D6ADA" w:rsidRDefault="005F152F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1400-1600</w:t>
            </w:r>
          </w:p>
        </w:tc>
        <w:tc>
          <w:tcPr>
            <w:tcW w:w="799" w:type="dxa"/>
            <w:vMerge w:val="restart"/>
          </w:tcPr>
          <w:p w14:paraId="0F6031B2" w14:textId="213C1E2E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7" w:type="dxa"/>
          </w:tcPr>
          <w:p w14:paraId="785F3049" w14:textId="1ED15ADE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M1</w:t>
            </w:r>
          </w:p>
        </w:tc>
        <w:tc>
          <w:tcPr>
            <w:tcW w:w="642" w:type="dxa"/>
          </w:tcPr>
          <w:p w14:paraId="76CC4A51" w14:textId="01017F01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6547" w:type="dxa"/>
          </w:tcPr>
          <w:p w14:paraId="164BF18D" w14:textId="3171E8AF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Self-identity Construction of Chinese Graduate Students Having Participated in International Exchange Programs</w:t>
            </w:r>
          </w:p>
        </w:tc>
        <w:tc>
          <w:tcPr>
            <w:tcW w:w="2793" w:type="dxa"/>
          </w:tcPr>
          <w:p w14:paraId="7A7E65E4" w14:textId="79F85890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Yan Zhang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Zhengguo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Ding</w:t>
            </w:r>
          </w:p>
        </w:tc>
        <w:tc>
          <w:tcPr>
            <w:tcW w:w="1110" w:type="dxa"/>
          </w:tcPr>
          <w:p w14:paraId="5E17DA75" w14:textId="476A9398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5998B1D4" w14:textId="77777777" w:rsidTr="006F7071">
        <w:trPr>
          <w:trHeight w:val="320"/>
        </w:trPr>
        <w:tc>
          <w:tcPr>
            <w:tcW w:w="1473" w:type="dxa"/>
            <w:vMerge/>
          </w:tcPr>
          <w:p w14:paraId="06A0729C" w14:textId="77777777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545984BE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09463E19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6C90D16" w14:textId="6097B630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M1</w:t>
            </w:r>
          </w:p>
        </w:tc>
        <w:tc>
          <w:tcPr>
            <w:tcW w:w="642" w:type="dxa"/>
          </w:tcPr>
          <w:p w14:paraId="4A07F42F" w14:textId="4EEBA0DD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6547" w:type="dxa"/>
          </w:tcPr>
          <w:p w14:paraId="2E2F9E32" w14:textId="40872E3A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Service Learning Overseas: A Case Study in Continuity</w:t>
            </w:r>
          </w:p>
        </w:tc>
        <w:tc>
          <w:tcPr>
            <w:tcW w:w="2793" w:type="dxa"/>
          </w:tcPr>
          <w:p w14:paraId="73D4A5F3" w14:textId="1D054F26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Helen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Hf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Wong, Beryl Lam, Rufina Wong, Miranda Man, Thomas Ng and Robert Garrett</w:t>
            </w:r>
          </w:p>
        </w:tc>
        <w:tc>
          <w:tcPr>
            <w:tcW w:w="1110" w:type="dxa"/>
          </w:tcPr>
          <w:p w14:paraId="3FEF478D" w14:textId="6FBA23BE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 SAR</w:t>
            </w:r>
          </w:p>
        </w:tc>
      </w:tr>
      <w:tr w:rsidR="00776394" w:rsidRPr="008D6ADA" w14:paraId="15B60199" w14:textId="77777777" w:rsidTr="006F7071">
        <w:trPr>
          <w:trHeight w:val="320"/>
        </w:trPr>
        <w:tc>
          <w:tcPr>
            <w:tcW w:w="1473" w:type="dxa"/>
            <w:vMerge/>
          </w:tcPr>
          <w:p w14:paraId="3CEBD17E" w14:textId="77777777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3DD0B01B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0A00D3C7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5CC93635" w14:textId="37352A7A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M1</w:t>
            </w:r>
          </w:p>
        </w:tc>
        <w:tc>
          <w:tcPr>
            <w:tcW w:w="642" w:type="dxa"/>
          </w:tcPr>
          <w:p w14:paraId="2E3182F2" w14:textId="74A1FA09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6547" w:type="dxa"/>
          </w:tcPr>
          <w:p w14:paraId="3C7942C6" w14:textId="0502294E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Using the Power of Universities' Alliance for Enhancing Students' Mobility and Diversity</w:t>
            </w:r>
          </w:p>
        </w:tc>
        <w:tc>
          <w:tcPr>
            <w:tcW w:w="2793" w:type="dxa"/>
          </w:tcPr>
          <w:p w14:paraId="13037D00" w14:textId="3EF73688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Masami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Shiokawa</w:t>
            </w:r>
            <w:proofErr w:type="spellEnd"/>
          </w:p>
        </w:tc>
        <w:tc>
          <w:tcPr>
            <w:tcW w:w="1110" w:type="dxa"/>
          </w:tcPr>
          <w:p w14:paraId="07DF1F07" w14:textId="2CF3C4CB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Japan</w:t>
            </w:r>
          </w:p>
        </w:tc>
      </w:tr>
      <w:tr w:rsidR="00776394" w:rsidRPr="008D6ADA" w14:paraId="317A0865" w14:textId="77777777" w:rsidTr="006F7071">
        <w:trPr>
          <w:trHeight w:val="320"/>
        </w:trPr>
        <w:tc>
          <w:tcPr>
            <w:tcW w:w="1473" w:type="dxa"/>
            <w:vMerge/>
          </w:tcPr>
          <w:p w14:paraId="564C6ED7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4D45053F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6BE7253D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1D8C8FD2" w14:textId="6CF0BE5F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M1</w:t>
            </w:r>
          </w:p>
        </w:tc>
        <w:tc>
          <w:tcPr>
            <w:tcW w:w="642" w:type="dxa"/>
          </w:tcPr>
          <w:p w14:paraId="34762C1A" w14:textId="6AC429B0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547" w:type="dxa"/>
          </w:tcPr>
          <w:p w14:paraId="3486BFDB" w14:textId="71AF2736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Enhancing Student Experience and Well-being through Structured International Student Societies: A Case Study at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Universiti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Malaysia</w:t>
            </w:r>
          </w:p>
        </w:tc>
        <w:tc>
          <w:tcPr>
            <w:tcW w:w="2793" w:type="dxa"/>
          </w:tcPr>
          <w:p w14:paraId="307B094E" w14:textId="76E67DCA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Mohd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Ariffin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Abu Hassan, Nor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Haniza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Sarmin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Md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Yani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Kasiren</w:t>
            </w:r>
            <w:proofErr w:type="spellEnd"/>
          </w:p>
        </w:tc>
        <w:tc>
          <w:tcPr>
            <w:tcW w:w="1110" w:type="dxa"/>
          </w:tcPr>
          <w:p w14:paraId="7B20B984" w14:textId="03749676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  <w:tr w:rsidR="00776394" w:rsidRPr="008D6ADA" w14:paraId="5EE2CB98" w14:textId="77777777" w:rsidTr="006F7071">
        <w:trPr>
          <w:trHeight w:val="320"/>
        </w:trPr>
        <w:tc>
          <w:tcPr>
            <w:tcW w:w="1473" w:type="dxa"/>
            <w:vMerge/>
          </w:tcPr>
          <w:p w14:paraId="458498E3" w14:textId="77777777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0AEA1CC0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525DB4E3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6FF138B6" w14:textId="3DA97CD5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642" w:type="dxa"/>
          </w:tcPr>
          <w:p w14:paraId="14198C91" w14:textId="50D6B7C0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47" w:type="dxa"/>
          </w:tcPr>
          <w:p w14:paraId="33324043" w14:textId="58542B86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Engaging university students as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glocal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citizens through co-curricular service-learning programmes</w:t>
            </w:r>
          </w:p>
        </w:tc>
        <w:tc>
          <w:tcPr>
            <w:tcW w:w="2793" w:type="dxa"/>
          </w:tcPr>
          <w:p w14:paraId="29D81CEA" w14:textId="3016874D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Tony Chan</w:t>
            </w:r>
          </w:p>
        </w:tc>
        <w:tc>
          <w:tcPr>
            <w:tcW w:w="1110" w:type="dxa"/>
          </w:tcPr>
          <w:p w14:paraId="62D9F6ED" w14:textId="6B5163B8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HK SAR</w:t>
            </w:r>
          </w:p>
        </w:tc>
      </w:tr>
      <w:tr w:rsidR="00776394" w:rsidRPr="008D6ADA" w14:paraId="3C5D524E" w14:textId="77777777" w:rsidTr="006F7071">
        <w:trPr>
          <w:trHeight w:val="320"/>
        </w:trPr>
        <w:tc>
          <w:tcPr>
            <w:tcW w:w="1473" w:type="dxa"/>
            <w:vMerge/>
          </w:tcPr>
          <w:p w14:paraId="78AA13B8" w14:textId="77777777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2FC384D6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7ACBDD7B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79FCAC6B" w14:textId="1E22D1FF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642" w:type="dxa"/>
          </w:tcPr>
          <w:p w14:paraId="6D6F8512" w14:textId="461AA4F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6547" w:type="dxa"/>
          </w:tcPr>
          <w:p w14:paraId="6A50FBA6" w14:textId="07376536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Comprehensively Strengthen College Student Global Citizenship Education and Work Together to Create a Community of Shared Future for Mankind</w:t>
            </w:r>
          </w:p>
        </w:tc>
        <w:tc>
          <w:tcPr>
            <w:tcW w:w="2793" w:type="dxa"/>
          </w:tcPr>
          <w:p w14:paraId="3FD2EFBD" w14:textId="7332750C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Jie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Fu</w:t>
            </w:r>
          </w:p>
        </w:tc>
        <w:tc>
          <w:tcPr>
            <w:tcW w:w="1110" w:type="dxa"/>
          </w:tcPr>
          <w:p w14:paraId="1A43F6BC" w14:textId="71C1428B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776394" w:rsidRPr="008D6ADA" w14:paraId="3B222506" w14:textId="77777777" w:rsidTr="006F7071">
        <w:trPr>
          <w:trHeight w:val="320"/>
        </w:trPr>
        <w:tc>
          <w:tcPr>
            <w:tcW w:w="1473" w:type="dxa"/>
            <w:vMerge/>
          </w:tcPr>
          <w:p w14:paraId="14EC94CC" w14:textId="77777777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53151400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6AAD1F2F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0E925074" w14:textId="34D8ECA6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642" w:type="dxa"/>
          </w:tcPr>
          <w:p w14:paraId="1E2527B7" w14:textId="7DE3AC34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6547" w:type="dxa"/>
          </w:tcPr>
          <w:p w14:paraId="12716C74" w14:textId="22525448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Promoting intercultural learning and appreciating diversity: inclusion and integration strategies at NTU</w:t>
            </w:r>
          </w:p>
        </w:tc>
        <w:tc>
          <w:tcPr>
            <w:tcW w:w="2793" w:type="dxa"/>
          </w:tcPr>
          <w:p w14:paraId="245A50DE" w14:textId="4B781EB4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Siok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San Tan and Belinda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Ho</w:t>
            </w:r>
            <w:proofErr w:type="spellEnd"/>
          </w:p>
        </w:tc>
        <w:tc>
          <w:tcPr>
            <w:tcW w:w="1110" w:type="dxa"/>
          </w:tcPr>
          <w:p w14:paraId="37DD2D5D" w14:textId="5A3EC358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Singapore</w:t>
            </w:r>
          </w:p>
        </w:tc>
      </w:tr>
      <w:tr w:rsidR="00776394" w:rsidRPr="008D6ADA" w14:paraId="1998103B" w14:textId="77777777" w:rsidTr="006F7071">
        <w:trPr>
          <w:trHeight w:val="320"/>
        </w:trPr>
        <w:tc>
          <w:tcPr>
            <w:tcW w:w="1473" w:type="dxa"/>
            <w:vMerge/>
          </w:tcPr>
          <w:p w14:paraId="036A31B4" w14:textId="77777777" w:rsidR="0044531E" w:rsidRPr="008D6ADA" w:rsidRDefault="0044531E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vMerge/>
          </w:tcPr>
          <w:p w14:paraId="1C018316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9" w:type="dxa"/>
            <w:vMerge/>
          </w:tcPr>
          <w:p w14:paraId="010E9B6B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86D02BB" w14:textId="52B6E009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642" w:type="dxa"/>
          </w:tcPr>
          <w:p w14:paraId="790E95E0" w14:textId="762F48EC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6547" w:type="dxa"/>
          </w:tcPr>
          <w:p w14:paraId="3F98A4D4" w14:textId="0F0D6F63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The Implementation of International Student Mobility Programme and the Impact Towards Students’ Development</w:t>
            </w:r>
          </w:p>
        </w:tc>
        <w:tc>
          <w:tcPr>
            <w:tcW w:w="2793" w:type="dxa"/>
          </w:tcPr>
          <w:p w14:paraId="5DF83134" w14:textId="1176E0F0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Siti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Rahimah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binti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Mohd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Yusop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Mahani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binti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Mokhtar,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Zainudin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bin Hassan</w:t>
            </w:r>
          </w:p>
        </w:tc>
        <w:tc>
          <w:tcPr>
            <w:tcW w:w="1110" w:type="dxa"/>
          </w:tcPr>
          <w:p w14:paraId="15849014" w14:textId="18A024F7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</w:tbl>
    <w:p w14:paraId="2ABCEBE2" w14:textId="77777777" w:rsidR="00FE1AB9" w:rsidRPr="008D6ADA" w:rsidRDefault="00FE1AB9">
      <w:pPr>
        <w:rPr>
          <w:color w:val="000000" w:themeColor="text1"/>
        </w:rPr>
      </w:pPr>
    </w:p>
    <w:p w14:paraId="4CBD9DF9" w14:textId="77777777" w:rsidR="0044531E" w:rsidRPr="008D6ADA" w:rsidRDefault="0044531E">
      <w:pPr>
        <w:rPr>
          <w:color w:val="000000" w:themeColor="text1"/>
        </w:rPr>
      </w:pPr>
    </w:p>
    <w:p w14:paraId="4BDCC3B2" w14:textId="77777777" w:rsidR="00FE1AB9" w:rsidRPr="008D6ADA" w:rsidRDefault="00FE1AB9" w:rsidP="005A2386">
      <w:pPr>
        <w:rPr>
          <w:color w:val="000000" w:themeColor="text1"/>
        </w:rPr>
        <w:sectPr w:rsidR="00FE1AB9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31CF448D" w14:textId="480390F4" w:rsidR="005A2386" w:rsidRPr="008D6ADA" w:rsidRDefault="005A2386" w:rsidP="005A2386">
      <w:pPr>
        <w:rPr>
          <w:color w:val="000000" w:themeColor="text1"/>
        </w:rPr>
      </w:pPr>
      <w:r w:rsidRPr="008D6ADA">
        <w:rPr>
          <w:color w:val="000000" w:themeColor="text1"/>
        </w:rPr>
        <w:lastRenderedPageBreak/>
        <w:t xml:space="preserve">Note: Codes applicable for each subtheme </w:t>
      </w:r>
    </w:p>
    <w:p w14:paraId="1EDD8711" w14:textId="5C2FC64A" w:rsidR="0044531E" w:rsidRPr="008D6ADA" w:rsidRDefault="005A2386">
      <w:pPr>
        <w:rPr>
          <w:color w:val="000000" w:themeColor="text1"/>
        </w:rPr>
      </w:pPr>
      <w:r w:rsidRPr="008D6ADA">
        <w:rPr>
          <w:color w:val="000000" w:themeColor="text1"/>
        </w:rPr>
        <w:t xml:space="preserve">Employability – E; Wellness – W; Residential college – R; Student development – C; Mobility – M </w:t>
      </w:r>
    </w:p>
    <w:tbl>
      <w:tblPr>
        <w:tblStyle w:val="TableGrid"/>
        <w:tblW w:w="15532" w:type="dxa"/>
        <w:tblInd w:w="-998" w:type="dxa"/>
        <w:tblLook w:val="04A0" w:firstRow="1" w:lastRow="0" w:firstColumn="1" w:lastColumn="0" w:noHBand="0" w:noVBand="1"/>
      </w:tblPr>
      <w:tblGrid>
        <w:gridCol w:w="1490"/>
        <w:gridCol w:w="863"/>
        <w:gridCol w:w="810"/>
        <w:gridCol w:w="1224"/>
        <w:gridCol w:w="646"/>
        <w:gridCol w:w="6511"/>
        <w:gridCol w:w="2798"/>
        <w:gridCol w:w="1190"/>
      </w:tblGrid>
      <w:tr w:rsidR="008D6ADA" w:rsidRPr="008D6ADA" w14:paraId="6D1B7A2E" w14:textId="77777777" w:rsidTr="00776394">
        <w:trPr>
          <w:trHeight w:val="313"/>
        </w:trPr>
        <w:tc>
          <w:tcPr>
            <w:tcW w:w="2353" w:type="dxa"/>
            <w:gridSpan w:val="2"/>
            <w:vMerge w:val="restart"/>
          </w:tcPr>
          <w:p w14:paraId="5DC3B0FF" w14:textId="1E902D54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810" w:type="dxa"/>
            <w:vMerge w:val="restart"/>
          </w:tcPr>
          <w:p w14:paraId="376A0366" w14:textId="1C27AA69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224" w:type="dxa"/>
            <w:vMerge w:val="restart"/>
          </w:tcPr>
          <w:p w14:paraId="791134F2" w14:textId="38C14F25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Subtheme</w:t>
            </w:r>
          </w:p>
        </w:tc>
        <w:tc>
          <w:tcPr>
            <w:tcW w:w="11145" w:type="dxa"/>
            <w:gridSpan w:val="4"/>
          </w:tcPr>
          <w:p w14:paraId="57582F4D" w14:textId="6B05FF7A" w:rsidR="0044531E" w:rsidRPr="008D6ADA" w:rsidRDefault="0044531E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Paper details</w:t>
            </w:r>
          </w:p>
        </w:tc>
      </w:tr>
      <w:tr w:rsidR="008D6ADA" w:rsidRPr="008D6ADA" w14:paraId="428B5A0D" w14:textId="77777777" w:rsidTr="00776394">
        <w:trPr>
          <w:trHeight w:val="313"/>
        </w:trPr>
        <w:tc>
          <w:tcPr>
            <w:tcW w:w="2353" w:type="dxa"/>
            <w:gridSpan w:val="2"/>
            <w:vMerge/>
          </w:tcPr>
          <w:p w14:paraId="2ED9B563" w14:textId="77777777" w:rsidR="0044531E" w:rsidRPr="008D6ADA" w:rsidRDefault="0044531E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11056EA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  <w:vMerge/>
          </w:tcPr>
          <w:p w14:paraId="1AE33D31" w14:textId="77777777" w:rsidR="0044531E" w:rsidRPr="008D6ADA" w:rsidRDefault="0044531E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14:paraId="1AAF4B82" w14:textId="6026DEA2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6511" w:type="dxa"/>
          </w:tcPr>
          <w:p w14:paraId="51F0715F" w14:textId="51489C6F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798" w:type="dxa"/>
          </w:tcPr>
          <w:p w14:paraId="103A3DBB" w14:textId="69A6307A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190" w:type="dxa"/>
          </w:tcPr>
          <w:p w14:paraId="255ED7D9" w14:textId="279EB694" w:rsidR="0044531E" w:rsidRPr="008D6ADA" w:rsidRDefault="0044531E" w:rsidP="004453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Origin</w:t>
            </w:r>
          </w:p>
        </w:tc>
      </w:tr>
      <w:tr w:rsidR="008D6ADA" w:rsidRPr="008D6ADA" w14:paraId="30E82EB2" w14:textId="77777777" w:rsidTr="00776394">
        <w:trPr>
          <w:trHeight w:val="313"/>
        </w:trPr>
        <w:tc>
          <w:tcPr>
            <w:tcW w:w="1490" w:type="dxa"/>
            <w:vMerge w:val="restart"/>
          </w:tcPr>
          <w:p w14:paraId="2076320F" w14:textId="4C734440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8 Aug 2018 (Wednesday)</w:t>
            </w:r>
          </w:p>
        </w:tc>
        <w:tc>
          <w:tcPr>
            <w:tcW w:w="863" w:type="dxa"/>
            <w:vMerge w:val="restart"/>
          </w:tcPr>
          <w:p w14:paraId="716B23F7" w14:textId="1C755D10" w:rsidR="00FE1AB9" w:rsidRPr="008D6ADA" w:rsidRDefault="005F152F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1400-1600</w:t>
            </w:r>
          </w:p>
        </w:tc>
        <w:tc>
          <w:tcPr>
            <w:tcW w:w="810" w:type="dxa"/>
            <w:vMerge w:val="restart"/>
          </w:tcPr>
          <w:p w14:paraId="364FB59D" w14:textId="115525E6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14:paraId="2AF71DAE" w14:textId="2AAE5BDC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E2</w:t>
            </w:r>
          </w:p>
        </w:tc>
        <w:tc>
          <w:tcPr>
            <w:tcW w:w="646" w:type="dxa"/>
          </w:tcPr>
          <w:p w14:paraId="653A674A" w14:textId="7E06DAFD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511" w:type="dxa"/>
          </w:tcPr>
          <w:p w14:paraId="0C995BE0" w14:textId="680C1478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The student self-development from activities participation in subject of learning through activities of the students of Faculty of Business Administration</w:t>
            </w:r>
          </w:p>
        </w:tc>
        <w:tc>
          <w:tcPr>
            <w:tcW w:w="2798" w:type="dxa"/>
          </w:tcPr>
          <w:p w14:paraId="7266599E" w14:textId="327A2379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Kornchit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Phichai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Kemakorn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Chaiprasit</w:t>
            </w:r>
            <w:proofErr w:type="spellEnd"/>
          </w:p>
        </w:tc>
        <w:tc>
          <w:tcPr>
            <w:tcW w:w="1190" w:type="dxa"/>
          </w:tcPr>
          <w:p w14:paraId="5B88F9E8" w14:textId="12AFB7AB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8D6ADA" w:rsidRPr="008D6ADA" w14:paraId="18B37BC8" w14:textId="77777777" w:rsidTr="00776394">
        <w:trPr>
          <w:trHeight w:val="313"/>
        </w:trPr>
        <w:tc>
          <w:tcPr>
            <w:tcW w:w="1490" w:type="dxa"/>
            <w:vMerge/>
          </w:tcPr>
          <w:p w14:paraId="418D20DC" w14:textId="6928B5EE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5E3261E0" w14:textId="1257ACF6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4DE1B2EE" w14:textId="4563DC6F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69A2528" w14:textId="5528D3BD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E2</w:t>
            </w:r>
          </w:p>
        </w:tc>
        <w:tc>
          <w:tcPr>
            <w:tcW w:w="646" w:type="dxa"/>
          </w:tcPr>
          <w:p w14:paraId="4290616C" w14:textId="1A4FCEC8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6511" w:type="dxa"/>
          </w:tcPr>
          <w:p w14:paraId="37F649AC" w14:textId="02BC8F53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Analysis of the Career Development Education Path of Undergraduates Employment for the Vulnerable Group</w:t>
            </w:r>
          </w:p>
        </w:tc>
        <w:tc>
          <w:tcPr>
            <w:tcW w:w="2798" w:type="dxa"/>
          </w:tcPr>
          <w:p w14:paraId="7E75125D" w14:textId="16D30D44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Yu You and Wang Fang</w:t>
            </w:r>
          </w:p>
        </w:tc>
        <w:tc>
          <w:tcPr>
            <w:tcW w:w="1190" w:type="dxa"/>
          </w:tcPr>
          <w:p w14:paraId="6C4E738B" w14:textId="39B0A054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5A9BB363" w14:textId="77777777" w:rsidTr="00776394">
        <w:trPr>
          <w:trHeight w:val="313"/>
        </w:trPr>
        <w:tc>
          <w:tcPr>
            <w:tcW w:w="1490" w:type="dxa"/>
            <w:vMerge/>
          </w:tcPr>
          <w:p w14:paraId="15C64F2B" w14:textId="74C48141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73D7ECA0" w14:textId="5E8CEF5E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3D9DA552" w14:textId="252240AE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63DC038B" w14:textId="0ECF01B8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C5</w:t>
            </w:r>
          </w:p>
        </w:tc>
        <w:tc>
          <w:tcPr>
            <w:tcW w:w="646" w:type="dxa"/>
          </w:tcPr>
          <w:p w14:paraId="0A80D3A6" w14:textId="61E271D4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11" w:type="dxa"/>
          </w:tcPr>
          <w:p w14:paraId="0B444D37" w14:textId="4735CD1F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Students" Engagement and Attitudes towards Community Extension Services: A Case Study on Distance Education Platform</w:t>
            </w:r>
          </w:p>
        </w:tc>
        <w:tc>
          <w:tcPr>
            <w:tcW w:w="2798" w:type="dxa"/>
          </w:tcPr>
          <w:p w14:paraId="5652FC83" w14:textId="760B08CF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Mateo Jr.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Macalaguing</w:t>
            </w:r>
            <w:proofErr w:type="spellEnd"/>
          </w:p>
        </w:tc>
        <w:tc>
          <w:tcPr>
            <w:tcW w:w="1190" w:type="dxa"/>
          </w:tcPr>
          <w:p w14:paraId="48AE1D02" w14:textId="205DD248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Philippines</w:t>
            </w:r>
          </w:p>
        </w:tc>
      </w:tr>
      <w:tr w:rsidR="008D6ADA" w:rsidRPr="008D6ADA" w14:paraId="66C64233" w14:textId="77777777" w:rsidTr="00776394">
        <w:trPr>
          <w:trHeight w:val="313"/>
        </w:trPr>
        <w:tc>
          <w:tcPr>
            <w:tcW w:w="1490" w:type="dxa"/>
            <w:vMerge/>
          </w:tcPr>
          <w:p w14:paraId="542B29AB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16EA5F56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38583465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2ADECB7A" w14:textId="6A918E28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C5</w:t>
            </w:r>
          </w:p>
        </w:tc>
        <w:tc>
          <w:tcPr>
            <w:tcW w:w="646" w:type="dxa"/>
          </w:tcPr>
          <w:p w14:paraId="4030D76B" w14:textId="1CB76309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6511" w:type="dxa"/>
          </w:tcPr>
          <w:p w14:paraId="2CC50461" w14:textId="425F1E58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Project SOAR: Redefining Performance Management towards a more Formative Approach to Student Leadership and Development</w:t>
            </w:r>
          </w:p>
        </w:tc>
        <w:tc>
          <w:tcPr>
            <w:tcW w:w="2798" w:type="dxa"/>
          </w:tcPr>
          <w:p w14:paraId="1D45D548" w14:textId="561BFA26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Aeron Lester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Syliongtay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Ralph Jacinto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Quiblat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and Kevin Ace Lopez-Vito</w:t>
            </w:r>
          </w:p>
        </w:tc>
        <w:tc>
          <w:tcPr>
            <w:tcW w:w="1190" w:type="dxa"/>
          </w:tcPr>
          <w:p w14:paraId="1B13EF0B" w14:textId="0A585807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Philippines</w:t>
            </w:r>
          </w:p>
        </w:tc>
      </w:tr>
      <w:tr w:rsidR="008D6ADA" w:rsidRPr="008D6ADA" w14:paraId="1E13AE2C" w14:textId="77777777" w:rsidTr="00776394">
        <w:trPr>
          <w:trHeight w:val="313"/>
        </w:trPr>
        <w:tc>
          <w:tcPr>
            <w:tcW w:w="1490" w:type="dxa"/>
            <w:vMerge/>
          </w:tcPr>
          <w:p w14:paraId="7776207B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09C902E7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F8100E6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130C8579" w14:textId="6D07811A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C5</w:t>
            </w:r>
          </w:p>
        </w:tc>
        <w:tc>
          <w:tcPr>
            <w:tcW w:w="646" w:type="dxa"/>
          </w:tcPr>
          <w:p w14:paraId="626927A1" w14:textId="6CFAFD7A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6511" w:type="dxa"/>
          </w:tcPr>
          <w:p w14:paraId="77223FEC" w14:textId="73DB2621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Study of Competency of Service-Learning Coordinator through Case Studies</w:t>
            </w:r>
          </w:p>
        </w:tc>
        <w:tc>
          <w:tcPr>
            <w:tcW w:w="2798" w:type="dxa"/>
          </w:tcPr>
          <w:p w14:paraId="77FB4B46" w14:textId="3952C716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Takeshi Baba</w:t>
            </w:r>
          </w:p>
        </w:tc>
        <w:tc>
          <w:tcPr>
            <w:tcW w:w="1190" w:type="dxa"/>
          </w:tcPr>
          <w:p w14:paraId="7E83B715" w14:textId="37AC5DA7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Japan</w:t>
            </w:r>
          </w:p>
        </w:tc>
      </w:tr>
      <w:tr w:rsidR="008D6ADA" w:rsidRPr="008D6ADA" w14:paraId="49DEAD77" w14:textId="77777777" w:rsidTr="00776394">
        <w:trPr>
          <w:trHeight w:val="313"/>
        </w:trPr>
        <w:tc>
          <w:tcPr>
            <w:tcW w:w="1490" w:type="dxa"/>
            <w:vMerge/>
          </w:tcPr>
          <w:p w14:paraId="5C00A856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2046CD67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574299F2" w14:textId="7EB17C14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3118B53A" w14:textId="79F200E6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46" w:type="dxa"/>
          </w:tcPr>
          <w:p w14:paraId="1BED4385" w14:textId="181427DD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511" w:type="dxa"/>
          </w:tcPr>
          <w:p w14:paraId="784409CC" w14:textId="584A13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Student Leadership Development Program</w:t>
            </w:r>
          </w:p>
        </w:tc>
        <w:tc>
          <w:tcPr>
            <w:tcW w:w="2798" w:type="dxa"/>
          </w:tcPr>
          <w:p w14:paraId="6538D80F" w14:textId="2CD98F54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Jia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Zheng and Howard Wang</w:t>
            </w:r>
          </w:p>
        </w:tc>
        <w:tc>
          <w:tcPr>
            <w:tcW w:w="1190" w:type="dxa"/>
          </w:tcPr>
          <w:p w14:paraId="50C5A884" w14:textId="315C4DDA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US-China</w:t>
            </w:r>
          </w:p>
        </w:tc>
      </w:tr>
      <w:tr w:rsidR="008D6ADA" w:rsidRPr="008D6ADA" w14:paraId="54CC780D" w14:textId="77777777" w:rsidTr="00776394">
        <w:trPr>
          <w:trHeight w:val="313"/>
        </w:trPr>
        <w:tc>
          <w:tcPr>
            <w:tcW w:w="1490" w:type="dxa"/>
            <w:vMerge/>
          </w:tcPr>
          <w:p w14:paraId="7BF7A3AA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664EBA66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551CED1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E781A1D" w14:textId="2D21FCFC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46" w:type="dxa"/>
          </w:tcPr>
          <w:p w14:paraId="408EC3D8" w14:textId="673A264D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511" w:type="dxa"/>
          </w:tcPr>
          <w:p w14:paraId="3FFC123B" w14:textId="3CDC556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BLAZE -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Benildean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Student Leadership Program</w:t>
            </w:r>
          </w:p>
        </w:tc>
        <w:tc>
          <w:tcPr>
            <w:tcW w:w="2798" w:type="dxa"/>
          </w:tcPr>
          <w:p w14:paraId="44543654" w14:textId="6BC52CCD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Leandro Loyola</w:t>
            </w:r>
          </w:p>
        </w:tc>
        <w:tc>
          <w:tcPr>
            <w:tcW w:w="1190" w:type="dxa"/>
          </w:tcPr>
          <w:p w14:paraId="6DB506A2" w14:textId="0654B341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Philippines</w:t>
            </w:r>
          </w:p>
        </w:tc>
      </w:tr>
      <w:tr w:rsidR="008D6ADA" w:rsidRPr="008D6ADA" w14:paraId="1F743188" w14:textId="77777777" w:rsidTr="00776394">
        <w:trPr>
          <w:trHeight w:val="313"/>
        </w:trPr>
        <w:tc>
          <w:tcPr>
            <w:tcW w:w="1490" w:type="dxa"/>
            <w:vMerge/>
          </w:tcPr>
          <w:p w14:paraId="350B472A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0CB5E16A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38955A1A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54AE72EF" w14:textId="0BF30C78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46" w:type="dxa"/>
          </w:tcPr>
          <w:p w14:paraId="437C0C59" w14:textId="5ED6ADE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6511" w:type="dxa"/>
          </w:tcPr>
          <w:p w14:paraId="08F27DCA" w14:textId="6CDA6E20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Research on the innovative scientific training of college students' leadership based on big data thinking</w:t>
            </w:r>
          </w:p>
        </w:tc>
        <w:tc>
          <w:tcPr>
            <w:tcW w:w="2798" w:type="dxa"/>
          </w:tcPr>
          <w:p w14:paraId="59D05E7C" w14:textId="12BFC175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Yunfeng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Yang,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Weisi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Wang, Yan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Lv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and Chao Li</w:t>
            </w:r>
          </w:p>
        </w:tc>
        <w:tc>
          <w:tcPr>
            <w:tcW w:w="1190" w:type="dxa"/>
          </w:tcPr>
          <w:p w14:paraId="29C5AC6A" w14:textId="616D547B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10E7F277" w14:textId="77777777" w:rsidTr="00776394">
        <w:trPr>
          <w:trHeight w:val="313"/>
        </w:trPr>
        <w:tc>
          <w:tcPr>
            <w:tcW w:w="1490" w:type="dxa"/>
            <w:vMerge/>
          </w:tcPr>
          <w:p w14:paraId="3B4228DA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7425FAAD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00EA3A0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CA816CD" w14:textId="0631FE8F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C2</w:t>
            </w:r>
          </w:p>
        </w:tc>
        <w:tc>
          <w:tcPr>
            <w:tcW w:w="646" w:type="dxa"/>
          </w:tcPr>
          <w:p w14:paraId="577FA30B" w14:textId="2A78A799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6511" w:type="dxa"/>
          </w:tcPr>
          <w:p w14:paraId="569EBE7A" w14:textId="71C2745E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A Toastmaster’s Story: Nurturing Purposeful Leaders through a Sustainable Mentor-Mentee Approach</w:t>
            </w:r>
          </w:p>
        </w:tc>
        <w:tc>
          <w:tcPr>
            <w:tcW w:w="2798" w:type="dxa"/>
          </w:tcPr>
          <w:p w14:paraId="22FE343A" w14:textId="4BF7278B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Farhana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Diana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Deris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Nor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Haniza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Sarmin</w:t>
            </w:r>
            <w:proofErr w:type="spellEnd"/>
          </w:p>
        </w:tc>
        <w:tc>
          <w:tcPr>
            <w:tcW w:w="1190" w:type="dxa"/>
          </w:tcPr>
          <w:p w14:paraId="0D2649C0" w14:textId="63B4E0D3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  <w:tr w:rsidR="008D6ADA" w:rsidRPr="008D6ADA" w14:paraId="28233368" w14:textId="77777777" w:rsidTr="00776394">
        <w:trPr>
          <w:trHeight w:val="313"/>
        </w:trPr>
        <w:tc>
          <w:tcPr>
            <w:tcW w:w="1490" w:type="dxa"/>
            <w:vMerge/>
          </w:tcPr>
          <w:p w14:paraId="41398C72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  <w:vMerge/>
          </w:tcPr>
          <w:p w14:paraId="57CDD392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E3A5FEF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4" w:type="dxa"/>
          </w:tcPr>
          <w:p w14:paraId="707F09C5" w14:textId="7E371FA2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Others</w:t>
            </w:r>
          </w:p>
        </w:tc>
        <w:tc>
          <w:tcPr>
            <w:tcW w:w="646" w:type="dxa"/>
          </w:tcPr>
          <w:p w14:paraId="54A6C260" w14:textId="3078FBCE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6511" w:type="dxa"/>
          </w:tcPr>
          <w:p w14:paraId="1C7BC7CD" w14:textId="2C60E521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IASAS.Global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>: Engaging in International dialogues on the challenges facing the profession</w:t>
            </w:r>
          </w:p>
        </w:tc>
        <w:tc>
          <w:tcPr>
            <w:tcW w:w="2798" w:type="dxa"/>
          </w:tcPr>
          <w:p w14:paraId="53ACBEAA" w14:textId="1C42EDEB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Lisa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Bardill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Moscaritolo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Achim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Meyer Auf der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Heyde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Howard Wang and Rob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Shea</w:t>
            </w:r>
            <w:proofErr w:type="spellEnd"/>
          </w:p>
        </w:tc>
        <w:tc>
          <w:tcPr>
            <w:tcW w:w="1190" w:type="dxa"/>
          </w:tcPr>
          <w:p w14:paraId="251B6CA1" w14:textId="4EAE1C6C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US / Germany / Canada / China</w:t>
            </w:r>
          </w:p>
        </w:tc>
      </w:tr>
    </w:tbl>
    <w:p w14:paraId="3F29823C" w14:textId="77777777" w:rsidR="005A2386" w:rsidRPr="008D6ADA" w:rsidRDefault="005A2386">
      <w:pPr>
        <w:rPr>
          <w:color w:val="000000" w:themeColor="text1"/>
        </w:rPr>
        <w:sectPr w:rsidR="005A2386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64369958" w14:textId="77777777" w:rsidR="005A2386" w:rsidRPr="008D6ADA" w:rsidRDefault="005A2386" w:rsidP="005A2386">
      <w:pPr>
        <w:rPr>
          <w:color w:val="000000" w:themeColor="text1"/>
        </w:rPr>
      </w:pPr>
      <w:r w:rsidRPr="008D6ADA">
        <w:rPr>
          <w:color w:val="000000" w:themeColor="text1"/>
        </w:rPr>
        <w:lastRenderedPageBreak/>
        <w:t xml:space="preserve">Note: Codes applicable for each subtheme </w:t>
      </w:r>
    </w:p>
    <w:p w14:paraId="53F0A3DA" w14:textId="78CC9A35" w:rsidR="0044531E" w:rsidRPr="008D6ADA" w:rsidRDefault="005A2386">
      <w:pPr>
        <w:rPr>
          <w:color w:val="000000" w:themeColor="text1"/>
        </w:rPr>
      </w:pPr>
      <w:r w:rsidRPr="008D6ADA">
        <w:rPr>
          <w:color w:val="000000" w:themeColor="text1"/>
        </w:rPr>
        <w:t xml:space="preserve">Employability – E; Wellness – W; Residential college – R; Student development – C; Mobility – M </w:t>
      </w:r>
    </w:p>
    <w:tbl>
      <w:tblPr>
        <w:tblStyle w:val="TableGrid"/>
        <w:tblW w:w="15410" w:type="dxa"/>
        <w:tblInd w:w="-998" w:type="dxa"/>
        <w:tblLook w:val="04A0" w:firstRow="1" w:lastRow="0" w:firstColumn="1" w:lastColumn="0" w:noHBand="0" w:noVBand="1"/>
      </w:tblPr>
      <w:tblGrid>
        <w:gridCol w:w="1485"/>
        <w:gridCol w:w="859"/>
        <w:gridCol w:w="806"/>
        <w:gridCol w:w="1217"/>
        <w:gridCol w:w="646"/>
        <w:gridCol w:w="6576"/>
        <w:gridCol w:w="2813"/>
        <w:gridCol w:w="1008"/>
      </w:tblGrid>
      <w:tr w:rsidR="008D6ADA" w:rsidRPr="008D6ADA" w14:paraId="69E08A79" w14:textId="77777777" w:rsidTr="00776394">
        <w:trPr>
          <w:trHeight w:val="312"/>
        </w:trPr>
        <w:tc>
          <w:tcPr>
            <w:tcW w:w="2344" w:type="dxa"/>
            <w:gridSpan w:val="2"/>
            <w:vMerge w:val="restart"/>
          </w:tcPr>
          <w:p w14:paraId="239C7AF4" w14:textId="33441AAE" w:rsidR="005A2386" w:rsidRPr="008D6ADA" w:rsidRDefault="005A2386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806" w:type="dxa"/>
            <w:vMerge w:val="restart"/>
          </w:tcPr>
          <w:p w14:paraId="4525AA20" w14:textId="56C04F3D" w:rsidR="005A2386" w:rsidRPr="008D6ADA" w:rsidRDefault="005A2386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217" w:type="dxa"/>
            <w:vMerge w:val="restart"/>
          </w:tcPr>
          <w:p w14:paraId="50FC630B" w14:textId="2AACC2AF" w:rsidR="005A2386" w:rsidRPr="008D6ADA" w:rsidRDefault="005A2386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Subtheme</w:t>
            </w:r>
          </w:p>
        </w:tc>
        <w:tc>
          <w:tcPr>
            <w:tcW w:w="11043" w:type="dxa"/>
            <w:gridSpan w:val="4"/>
          </w:tcPr>
          <w:p w14:paraId="1759C4D3" w14:textId="40B58027" w:rsidR="005A2386" w:rsidRPr="008D6ADA" w:rsidRDefault="005A2386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Paper details</w:t>
            </w:r>
          </w:p>
        </w:tc>
      </w:tr>
      <w:tr w:rsidR="008D6ADA" w:rsidRPr="008D6ADA" w14:paraId="21B7B419" w14:textId="77777777" w:rsidTr="006B3431">
        <w:trPr>
          <w:trHeight w:val="312"/>
        </w:trPr>
        <w:tc>
          <w:tcPr>
            <w:tcW w:w="2344" w:type="dxa"/>
            <w:gridSpan w:val="2"/>
            <w:vMerge/>
          </w:tcPr>
          <w:p w14:paraId="384790FC" w14:textId="77777777" w:rsidR="005A2386" w:rsidRPr="008D6ADA" w:rsidRDefault="005A2386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2C91D4BC" w14:textId="77777777" w:rsidR="005A2386" w:rsidRPr="008D6ADA" w:rsidRDefault="005A2386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14:paraId="719B0B2F" w14:textId="77777777" w:rsidR="005A2386" w:rsidRPr="008D6ADA" w:rsidRDefault="005A2386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6" w:type="dxa"/>
          </w:tcPr>
          <w:p w14:paraId="6408F093" w14:textId="6EC57801" w:rsidR="005A2386" w:rsidRPr="008D6ADA" w:rsidRDefault="005A2386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6576" w:type="dxa"/>
          </w:tcPr>
          <w:p w14:paraId="460223D3" w14:textId="2899BDE5" w:rsidR="005A2386" w:rsidRPr="008D6ADA" w:rsidRDefault="005A2386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813" w:type="dxa"/>
          </w:tcPr>
          <w:p w14:paraId="5B25291F" w14:textId="2D16B3AA" w:rsidR="005A2386" w:rsidRPr="008D6ADA" w:rsidRDefault="005A2386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008" w:type="dxa"/>
          </w:tcPr>
          <w:p w14:paraId="3BA77170" w14:textId="5AF74072" w:rsidR="005A2386" w:rsidRPr="008D6ADA" w:rsidRDefault="005A2386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Origin</w:t>
            </w:r>
          </w:p>
        </w:tc>
      </w:tr>
      <w:tr w:rsidR="00F31A4C" w:rsidRPr="008D6ADA" w14:paraId="1E83AA9B" w14:textId="77777777" w:rsidTr="006B3431">
        <w:trPr>
          <w:trHeight w:val="312"/>
        </w:trPr>
        <w:tc>
          <w:tcPr>
            <w:tcW w:w="1485" w:type="dxa"/>
            <w:vMerge w:val="restart"/>
          </w:tcPr>
          <w:p w14:paraId="7C3C9E47" w14:textId="1D9A16DB" w:rsidR="00F31A4C" w:rsidRPr="008D6ADA" w:rsidRDefault="00F31A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8 Aug 2018 (Wednesday)</w:t>
            </w:r>
          </w:p>
        </w:tc>
        <w:tc>
          <w:tcPr>
            <w:tcW w:w="859" w:type="dxa"/>
            <w:vMerge w:val="restart"/>
          </w:tcPr>
          <w:p w14:paraId="3C910C18" w14:textId="10A2A555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1630-1830</w:t>
            </w:r>
          </w:p>
        </w:tc>
        <w:tc>
          <w:tcPr>
            <w:tcW w:w="806" w:type="dxa"/>
            <w:vMerge w:val="restart"/>
          </w:tcPr>
          <w:p w14:paraId="2389C9C4" w14:textId="2B6B69F2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14:paraId="780E1DE5" w14:textId="11349575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W1</w:t>
            </w:r>
          </w:p>
        </w:tc>
        <w:tc>
          <w:tcPr>
            <w:tcW w:w="646" w:type="dxa"/>
          </w:tcPr>
          <w:p w14:paraId="509DD526" w14:textId="67DFCD1E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576" w:type="dxa"/>
          </w:tcPr>
          <w:p w14:paraId="5206EF7D" w14:textId="0FCCDC9B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Inclusive Universities: The case of Chiang Mai University</w:t>
            </w:r>
          </w:p>
        </w:tc>
        <w:tc>
          <w:tcPr>
            <w:tcW w:w="2813" w:type="dxa"/>
          </w:tcPr>
          <w:p w14:paraId="6F1E82B2" w14:textId="4137DE94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Rungtiwa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Chaichompu</w:t>
            </w:r>
            <w:proofErr w:type="spellEnd"/>
          </w:p>
        </w:tc>
        <w:tc>
          <w:tcPr>
            <w:tcW w:w="1008" w:type="dxa"/>
          </w:tcPr>
          <w:p w14:paraId="0088E346" w14:textId="1762BD6B" w:rsidR="00F31A4C" w:rsidRPr="008D6ADA" w:rsidRDefault="00F31A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F31A4C" w:rsidRPr="008D6ADA" w14:paraId="07EAE0B2" w14:textId="77777777" w:rsidTr="006B3431">
        <w:trPr>
          <w:trHeight w:val="312"/>
        </w:trPr>
        <w:tc>
          <w:tcPr>
            <w:tcW w:w="1485" w:type="dxa"/>
            <w:vMerge/>
          </w:tcPr>
          <w:p w14:paraId="5955949C" w14:textId="77777777" w:rsidR="00F31A4C" w:rsidRPr="008D6ADA" w:rsidRDefault="00F31A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859" w:type="dxa"/>
            <w:vMerge/>
          </w:tcPr>
          <w:p w14:paraId="433301E2" w14:textId="77777777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16DC1372" w14:textId="77777777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3E2B5D0" w14:textId="0E126E0F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W1</w:t>
            </w:r>
          </w:p>
        </w:tc>
        <w:tc>
          <w:tcPr>
            <w:tcW w:w="646" w:type="dxa"/>
          </w:tcPr>
          <w:p w14:paraId="7B65A548" w14:textId="47E2154A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6576" w:type="dxa"/>
          </w:tcPr>
          <w:p w14:paraId="0582A841" w14:textId="282A5080" w:rsidR="00F31A4C" w:rsidRPr="001C3D14" w:rsidRDefault="001C3D14" w:rsidP="006D0E4C">
            <w:pPr>
              <w:rPr>
                <w:color w:val="C00000"/>
                <w:sz w:val="22"/>
                <w:szCs w:val="22"/>
              </w:rPr>
            </w:pPr>
            <w:r w:rsidRPr="001C3D14">
              <w:rPr>
                <w:color w:val="C00000"/>
                <w:sz w:val="22"/>
                <w:szCs w:val="22"/>
              </w:rPr>
              <w:t>A Study of the Phenomenon of University Circle Group in the Era of Network Information and Cultivation Mechanism of Student Leaders</w:t>
            </w:r>
          </w:p>
        </w:tc>
        <w:tc>
          <w:tcPr>
            <w:tcW w:w="2813" w:type="dxa"/>
          </w:tcPr>
          <w:p w14:paraId="007D8B13" w14:textId="03B80C51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Qiu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Zhiqiang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Wang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Jiaheng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Liu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Rongzhi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Wan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Qingyu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and Ma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1008" w:type="dxa"/>
          </w:tcPr>
          <w:p w14:paraId="6B4D19FD" w14:textId="46BD3167" w:rsidR="00F31A4C" w:rsidRPr="008D6ADA" w:rsidRDefault="00F31A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bookmarkEnd w:id="0"/>
      <w:tr w:rsidR="00F31A4C" w:rsidRPr="008D6ADA" w14:paraId="2CD2A000" w14:textId="77777777" w:rsidTr="006B3431">
        <w:trPr>
          <w:trHeight w:val="312"/>
        </w:trPr>
        <w:tc>
          <w:tcPr>
            <w:tcW w:w="1485" w:type="dxa"/>
            <w:vMerge/>
          </w:tcPr>
          <w:p w14:paraId="0E5F2944" w14:textId="77777777" w:rsidR="00F31A4C" w:rsidRPr="008D6ADA" w:rsidRDefault="00F31A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73BED457" w14:textId="77777777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7AE5081C" w14:textId="77777777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F7519C6" w14:textId="078DBE13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W1</w:t>
            </w:r>
          </w:p>
        </w:tc>
        <w:tc>
          <w:tcPr>
            <w:tcW w:w="646" w:type="dxa"/>
          </w:tcPr>
          <w:p w14:paraId="0A6AA7A9" w14:textId="54EE2780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6576" w:type="dxa"/>
          </w:tcPr>
          <w:p w14:paraId="38AEB2FF" w14:textId="4F6E42C6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Exploration of the Role of Postgraduate Tutors in the New Era</w:t>
            </w:r>
          </w:p>
        </w:tc>
        <w:tc>
          <w:tcPr>
            <w:tcW w:w="2813" w:type="dxa"/>
          </w:tcPr>
          <w:p w14:paraId="2115A7BF" w14:textId="540487A3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Yulei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Tan</w:t>
            </w:r>
          </w:p>
        </w:tc>
        <w:tc>
          <w:tcPr>
            <w:tcW w:w="1008" w:type="dxa"/>
          </w:tcPr>
          <w:p w14:paraId="56D10C53" w14:textId="4CD44CA9" w:rsidR="00F31A4C" w:rsidRPr="008D6ADA" w:rsidRDefault="00F31A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F31A4C" w:rsidRPr="008D6ADA" w14:paraId="3269BE88" w14:textId="77777777" w:rsidTr="006B3431">
        <w:trPr>
          <w:trHeight w:val="312"/>
        </w:trPr>
        <w:tc>
          <w:tcPr>
            <w:tcW w:w="1485" w:type="dxa"/>
            <w:vMerge/>
          </w:tcPr>
          <w:p w14:paraId="11FF6264" w14:textId="77777777" w:rsidR="00F31A4C" w:rsidRPr="008D6ADA" w:rsidRDefault="00F31A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0D6E40D1" w14:textId="77777777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59B94507" w14:textId="77777777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399F2BD" w14:textId="6AC0CB87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646" w:type="dxa"/>
          </w:tcPr>
          <w:p w14:paraId="3402044B" w14:textId="6EB32C8B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6576" w:type="dxa"/>
          </w:tcPr>
          <w:p w14:paraId="4C6B7D99" w14:textId="00545E22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Developing Thai University Students’ Environmental Awareness through Project-Based Learning: A Case Study of First Year Bangkok University Students</w:t>
            </w:r>
          </w:p>
        </w:tc>
        <w:tc>
          <w:tcPr>
            <w:tcW w:w="2813" w:type="dxa"/>
          </w:tcPr>
          <w:p w14:paraId="52BE33F1" w14:textId="0F76DBDC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Supamonta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Supanan</w:t>
            </w:r>
            <w:proofErr w:type="spellEnd"/>
          </w:p>
        </w:tc>
        <w:tc>
          <w:tcPr>
            <w:tcW w:w="1008" w:type="dxa"/>
          </w:tcPr>
          <w:p w14:paraId="65DB8AD3" w14:textId="5DDD3F31" w:rsidR="00F31A4C" w:rsidRPr="008D6ADA" w:rsidRDefault="00F31A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F31A4C" w:rsidRPr="008D6ADA" w14:paraId="7BA38438" w14:textId="77777777" w:rsidTr="006B3431">
        <w:trPr>
          <w:trHeight w:val="312"/>
        </w:trPr>
        <w:tc>
          <w:tcPr>
            <w:tcW w:w="1485" w:type="dxa"/>
            <w:vMerge/>
          </w:tcPr>
          <w:p w14:paraId="3F8E2F7C" w14:textId="77777777" w:rsidR="00F31A4C" w:rsidRPr="008D6ADA" w:rsidRDefault="00F31A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4CC06FE7" w14:textId="77777777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0D91D22E" w14:textId="77777777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2E38D959" w14:textId="6EBF67F6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C3</w:t>
            </w:r>
          </w:p>
        </w:tc>
        <w:tc>
          <w:tcPr>
            <w:tcW w:w="646" w:type="dxa"/>
          </w:tcPr>
          <w:p w14:paraId="55F6EC5E" w14:textId="4004413A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6576" w:type="dxa"/>
          </w:tcPr>
          <w:p w14:paraId="7CD6C576" w14:textId="0AC1A819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Practice research on innovation and entrepreneurship education in Chinese Engineering colleges</w:t>
            </w:r>
          </w:p>
        </w:tc>
        <w:tc>
          <w:tcPr>
            <w:tcW w:w="2813" w:type="dxa"/>
          </w:tcPr>
          <w:p w14:paraId="56622E9C" w14:textId="7B5596B4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Xu Jing and Jiang Yi Xin</w:t>
            </w:r>
          </w:p>
        </w:tc>
        <w:tc>
          <w:tcPr>
            <w:tcW w:w="1008" w:type="dxa"/>
          </w:tcPr>
          <w:p w14:paraId="0FA3027F" w14:textId="1D837247" w:rsidR="00F31A4C" w:rsidRPr="008D6ADA" w:rsidRDefault="00F31A4C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F31A4C" w:rsidRPr="008D6ADA" w14:paraId="5DEDEDA7" w14:textId="77777777" w:rsidTr="006B3431">
        <w:trPr>
          <w:trHeight w:val="312"/>
        </w:trPr>
        <w:tc>
          <w:tcPr>
            <w:tcW w:w="1485" w:type="dxa"/>
            <w:vMerge/>
          </w:tcPr>
          <w:p w14:paraId="3319E219" w14:textId="77777777" w:rsidR="00F31A4C" w:rsidRPr="008D6ADA" w:rsidRDefault="00F31A4C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03039ED8" w14:textId="77777777" w:rsidR="00F31A4C" w:rsidRPr="008D6ADA" w:rsidRDefault="00F31A4C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3CF17C11" w14:textId="77777777" w:rsidR="00F31A4C" w:rsidRPr="008D6ADA" w:rsidRDefault="00F31A4C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731697A" w14:textId="54337F3E" w:rsidR="00F31A4C" w:rsidRPr="00F31A4C" w:rsidRDefault="00F31A4C" w:rsidP="004F2F7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C3</w:t>
            </w:r>
          </w:p>
        </w:tc>
        <w:tc>
          <w:tcPr>
            <w:tcW w:w="646" w:type="dxa"/>
          </w:tcPr>
          <w:p w14:paraId="5DA83ADF" w14:textId="56A55D8A" w:rsidR="00F31A4C" w:rsidRPr="00F31A4C" w:rsidRDefault="00F31A4C" w:rsidP="004F2F7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69</w:t>
            </w:r>
          </w:p>
        </w:tc>
        <w:tc>
          <w:tcPr>
            <w:tcW w:w="6576" w:type="dxa"/>
          </w:tcPr>
          <w:p w14:paraId="19E756C7" w14:textId="020E40B5" w:rsidR="00F31A4C" w:rsidRPr="00F31A4C" w:rsidRDefault="00F31A4C" w:rsidP="006D0E4C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Leadership training through the “Big Sister” structure at Osaka </w:t>
            </w:r>
            <w:proofErr w:type="spellStart"/>
            <w:r>
              <w:rPr>
                <w:color w:val="C00000"/>
                <w:sz w:val="22"/>
                <w:szCs w:val="22"/>
              </w:rPr>
              <w:t>JoKUIN</w:t>
            </w:r>
            <w:proofErr w:type="spellEnd"/>
            <w:r>
              <w:rPr>
                <w:color w:val="C00000"/>
                <w:sz w:val="22"/>
                <w:szCs w:val="22"/>
              </w:rPr>
              <w:t xml:space="preserve"> University</w:t>
            </w:r>
          </w:p>
        </w:tc>
        <w:tc>
          <w:tcPr>
            <w:tcW w:w="2813" w:type="dxa"/>
          </w:tcPr>
          <w:p w14:paraId="5AF8DAFF" w14:textId="77D5171F" w:rsidR="00F31A4C" w:rsidRPr="00F31A4C" w:rsidRDefault="00F31A4C" w:rsidP="006D0E4C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Yuki Kayama </w:t>
            </w:r>
          </w:p>
        </w:tc>
        <w:tc>
          <w:tcPr>
            <w:tcW w:w="1008" w:type="dxa"/>
          </w:tcPr>
          <w:p w14:paraId="17F64626" w14:textId="21A5CE98" w:rsidR="00F31A4C" w:rsidRPr="00F31A4C" w:rsidRDefault="00F31A4C" w:rsidP="00F31A4C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Japan</w:t>
            </w:r>
          </w:p>
        </w:tc>
      </w:tr>
      <w:tr w:rsidR="008D6ADA" w:rsidRPr="008D6ADA" w14:paraId="2EDEF994" w14:textId="77777777" w:rsidTr="006B3431">
        <w:trPr>
          <w:trHeight w:val="312"/>
        </w:trPr>
        <w:tc>
          <w:tcPr>
            <w:tcW w:w="1485" w:type="dxa"/>
            <w:vMerge/>
          </w:tcPr>
          <w:p w14:paraId="70404950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6D497513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 w:val="restart"/>
          </w:tcPr>
          <w:p w14:paraId="361D5336" w14:textId="3B1981DA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14:paraId="1E0E1B75" w14:textId="3D7EA7FA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646" w:type="dxa"/>
          </w:tcPr>
          <w:p w14:paraId="1E400D01" w14:textId="3BBFE4EC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76" w:type="dxa"/>
          </w:tcPr>
          <w:p w14:paraId="1A3FAD5E" w14:textId="4BBE09C6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How HKBU International Students Club Arouses Global Citizens Development</w:t>
            </w:r>
          </w:p>
        </w:tc>
        <w:tc>
          <w:tcPr>
            <w:tcW w:w="2813" w:type="dxa"/>
          </w:tcPr>
          <w:p w14:paraId="17EAA600" w14:textId="5489DB2D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Juventius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Prayogi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Suhartono</w:t>
            </w:r>
            <w:proofErr w:type="spellEnd"/>
          </w:p>
        </w:tc>
        <w:tc>
          <w:tcPr>
            <w:tcW w:w="1008" w:type="dxa"/>
          </w:tcPr>
          <w:p w14:paraId="1FEEFFFB" w14:textId="47AA3CEA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Hong Kong</w:t>
            </w:r>
          </w:p>
        </w:tc>
      </w:tr>
      <w:tr w:rsidR="008D6ADA" w:rsidRPr="008D6ADA" w14:paraId="3385C084" w14:textId="77777777" w:rsidTr="006B3431">
        <w:trPr>
          <w:trHeight w:val="312"/>
        </w:trPr>
        <w:tc>
          <w:tcPr>
            <w:tcW w:w="1485" w:type="dxa"/>
            <w:vMerge/>
          </w:tcPr>
          <w:p w14:paraId="1DE3FC62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4E560122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547664C5" w14:textId="7777777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5D04B73A" w14:textId="2D375548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646" w:type="dxa"/>
          </w:tcPr>
          <w:p w14:paraId="18F607DC" w14:textId="6CFCA672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6576" w:type="dxa"/>
          </w:tcPr>
          <w:p w14:paraId="319849F5" w14:textId="338A4F50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The Construction of International Cooperation and Exchange Environment for Postgraduate Education from the Perspective of the Belt and Road Initiative</w:t>
            </w:r>
          </w:p>
        </w:tc>
        <w:tc>
          <w:tcPr>
            <w:tcW w:w="2813" w:type="dxa"/>
          </w:tcPr>
          <w:p w14:paraId="3A59F6F9" w14:textId="5C11791E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Wen Zhao</w:t>
            </w:r>
          </w:p>
        </w:tc>
        <w:tc>
          <w:tcPr>
            <w:tcW w:w="1008" w:type="dxa"/>
          </w:tcPr>
          <w:p w14:paraId="2864866D" w14:textId="25605190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0FEA23C1" w14:textId="77777777" w:rsidTr="006B3431">
        <w:trPr>
          <w:trHeight w:val="312"/>
        </w:trPr>
        <w:tc>
          <w:tcPr>
            <w:tcW w:w="1485" w:type="dxa"/>
            <w:vMerge/>
          </w:tcPr>
          <w:p w14:paraId="31A1EB01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2BC1601A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34909E03" w14:textId="7777777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2B0AA764" w14:textId="5EEF6FEA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646" w:type="dxa"/>
          </w:tcPr>
          <w:p w14:paraId="52C47A0C" w14:textId="122FDFCE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6576" w:type="dxa"/>
          </w:tcPr>
          <w:p w14:paraId="568B0C94" w14:textId="51A99ED4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Exploring the World while Walking: Rethinking the Educational Value of International Student Exchange Program</w:t>
            </w:r>
          </w:p>
        </w:tc>
        <w:tc>
          <w:tcPr>
            <w:tcW w:w="2813" w:type="dxa"/>
          </w:tcPr>
          <w:p w14:paraId="2F6E6B06" w14:textId="733EFF4F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Xiaojing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Zhang, Jing He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Ruting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Fang</w:t>
            </w:r>
          </w:p>
        </w:tc>
        <w:tc>
          <w:tcPr>
            <w:tcW w:w="1008" w:type="dxa"/>
          </w:tcPr>
          <w:p w14:paraId="3A0C962E" w14:textId="52D560CD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6B7247EF" w14:textId="77777777" w:rsidTr="006B3431">
        <w:trPr>
          <w:trHeight w:val="312"/>
        </w:trPr>
        <w:tc>
          <w:tcPr>
            <w:tcW w:w="1485" w:type="dxa"/>
            <w:vMerge/>
          </w:tcPr>
          <w:p w14:paraId="2EDF1687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3F6FFD74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465B1EC3" w14:textId="7777777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30B7ED97" w14:textId="5201082D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646" w:type="dxa"/>
          </w:tcPr>
          <w:p w14:paraId="1B229007" w14:textId="417B4E1D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6576" w:type="dxa"/>
          </w:tcPr>
          <w:p w14:paraId="17FC0BAD" w14:textId="32709770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Issues and Challenges in the Implementation of the Study Abroad Programme in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Universiti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Teknologi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Malaysia</w:t>
            </w:r>
          </w:p>
        </w:tc>
        <w:tc>
          <w:tcPr>
            <w:tcW w:w="2813" w:type="dxa"/>
          </w:tcPr>
          <w:p w14:paraId="246E628E" w14:textId="77777777" w:rsidR="006B3431" w:rsidRPr="008D6ADA" w:rsidRDefault="006B3431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Mahani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Stapa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Nor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Haniza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Sarmin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Noor Mala Ibrahim,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Hadina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Habil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Azizah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Rajab, </w:t>
            </w:r>
          </w:p>
          <w:p w14:paraId="3B58A8FD" w14:textId="39C7A446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Fasihah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Jaslan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Siti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Norziahidayu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Amzee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Zamri</w:t>
            </w:r>
            <w:proofErr w:type="spellEnd"/>
          </w:p>
        </w:tc>
        <w:tc>
          <w:tcPr>
            <w:tcW w:w="1008" w:type="dxa"/>
          </w:tcPr>
          <w:p w14:paraId="5357D424" w14:textId="3AF5DE3B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  <w:tr w:rsidR="008D6ADA" w:rsidRPr="008D6ADA" w14:paraId="400C55AE" w14:textId="77777777" w:rsidTr="006B3431">
        <w:trPr>
          <w:trHeight w:val="312"/>
        </w:trPr>
        <w:tc>
          <w:tcPr>
            <w:tcW w:w="1485" w:type="dxa"/>
            <w:vMerge/>
          </w:tcPr>
          <w:p w14:paraId="36D9EDB2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6180A1C0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1ECA25A8" w14:textId="7777777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4C136EE1" w14:textId="75142548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W2</w:t>
            </w:r>
          </w:p>
        </w:tc>
        <w:tc>
          <w:tcPr>
            <w:tcW w:w="646" w:type="dxa"/>
          </w:tcPr>
          <w:p w14:paraId="20918734" w14:textId="20E73824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6576" w:type="dxa"/>
          </w:tcPr>
          <w:p w14:paraId="09FCAB16" w14:textId="61616FA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 Major systems for service development of mental health support and ways to prevent mental health issues in Chiang Mai University</w:t>
            </w:r>
          </w:p>
        </w:tc>
        <w:tc>
          <w:tcPr>
            <w:tcW w:w="2813" w:type="dxa"/>
          </w:tcPr>
          <w:p w14:paraId="3D3C32A0" w14:textId="72054ACF" w:rsidR="006B3431" w:rsidRPr="008D6ADA" w:rsidRDefault="006B3431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Chuthaporn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Pichaipan</w:t>
            </w:r>
            <w:proofErr w:type="spellEnd"/>
          </w:p>
        </w:tc>
        <w:tc>
          <w:tcPr>
            <w:tcW w:w="1008" w:type="dxa"/>
          </w:tcPr>
          <w:p w14:paraId="496EF07A" w14:textId="5013CBAD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8D6ADA" w:rsidRPr="008D6ADA" w14:paraId="45C049A6" w14:textId="77777777" w:rsidTr="006B3431">
        <w:trPr>
          <w:trHeight w:val="312"/>
        </w:trPr>
        <w:tc>
          <w:tcPr>
            <w:tcW w:w="1485" w:type="dxa"/>
            <w:vMerge/>
          </w:tcPr>
          <w:p w14:paraId="4B97D7DD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1B41214A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2CA6CBDB" w14:textId="7777777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15E75E56" w14:textId="16836C85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W2</w:t>
            </w:r>
          </w:p>
        </w:tc>
        <w:tc>
          <w:tcPr>
            <w:tcW w:w="646" w:type="dxa"/>
          </w:tcPr>
          <w:p w14:paraId="681AD18C" w14:textId="4AE6FAB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6576" w:type="dxa"/>
          </w:tcPr>
          <w:p w14:paraId="67E5CC90" w14:textId="1A2D1480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Research on graduate students’ developing system: From the perspective of stratified classification and integration</w:t>
            </w:r>
          </w:p>
        </w:tc>
        <w:tc>
          <w:tcPr>
            <w:tcW w:w="2813" w:type="dxa"/>
          </w:tcPr>
          <w:p w14:paraId="75E58EF2" w14:textId="4E783A0E" w:rsidR="006B3431" w:rsidRPr="008D6ADA" w:rsidRDefault="006B3431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Wentao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Cao, Ying Yuan,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Zhe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Jiali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Li, Di Chang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Xiaochen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Liu</w:t>
            </w:r>
          </w:p>
        </w:tc>
        <w:tc>
          <w:tcPr>
            <w:tcW w:w="1008" w:type="dxa"/>
          </w:tcPr>
          <w:p w14:paraId="02A9C391" w14:textId="755816D4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750AC1A5" w14:textId="77777777" w:rsidTr="006B3431">
        <w:trPr>
          <w:trHeight w:val="312"/>
        </w:trPr>
        <w:tc>
          <w:tcPr>
            <w:tcW w:w="1485" w:type="dxa"/>
            <w:vMerge/>
          </w:tcPr>
          <w:p w14:paraId="2F380705" w14:textId="77777777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vMerge/>
          </w:tcPr>
          <w:p w14:paraId="1372252F" w14:textId="77777777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6" w:type="dxa"/>
            <w:vMerge/>
          </w:tcPr>
          <w:p w14:paraId="1D0931CD" w14:textId="77777777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</w:tcPr>
          <w:p w14:paraId="04C84205" w14:textId="394FE469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W2</w:t>
            </w:r>
          </w:p>
        </w:tc>
        <w:tc>
          <w:tcPr>
            <w:tcW w:w="646" w:type="dxa"/>
          </w:tcPr>
          <w:p w14:paraId="1199644E" w14:textId="48FA70F4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6576" w:type="dxa"/>
          </w:tcPr>
          <w:p w14:paraId="44A9B770" w14:textId="4ACC0E31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Under the radar: The mental health of Australian university students</w:t>
            </w:r>
          </w:p>
        </w:tc>
        <w:tc>
          <w:tcPr>
            <w:tcW w:w="2813" w:type="dxa"/>
          </w:tcPr>
          <w:p w14:paraId="3DEF18E2" w14:textId="11494791" w:rsidR="006B3431" w:rsidRPr="008D6ADA" w:rsidRDefault="006B3431" w:rsidP="00AC3453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Jonathan Munro</w:t>
            </w:r>
          </w:p>
        </w:tc>
        <w:tc>
          <w:tcPr>
            <w:tcW w:w="1008" w:type="dxa"/>
          </w:tcPr>
          <w:p w14:paraId="189A5DBC" w14:textId="434B5061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Australia</w:t>
            </w:r>
          </w:p>
        </w:tc>
      </w:tr>
    </w:tbl>
    <w:p w14:paraId="4001125E" w14:textId="77777777" w:rsidR="005A2386" w:rsidRPr="008D6ADA" w:rsidRDefault="005A2386">
      <w:pPr>
        <w:rPr>
          <w:color w:val="000000" w:themeColor="text1"/>
        </w:rPr>
        <w:sectPr w:rsidR="005A2386" w:rsidRPr="008D6ADA" w:rsidSect="006C373C">
          <w:pgSz w:w="16840" w:h="11900" w:orient="landscape"/>
          <w:pgMar w:top="1440" w:right="1440" w:bottom="1440" w:left="1440" w:header="708" w:footer="708" w:gutter="0"/>
          <w:cols w:space="708"/>
          <w:docGrid w:linePitch="400"/>
        </w:sectPr>
      </w:pPr>
    </w:p>
    <w:p w14:paraId="0FD1A110" w14:textId="77777777" w:rsidR="005A2386" w:rsidRPr="008D6ADA" w:rsidRDefault="005A2386" w:rsidP="005A2386">
      <w:pPr>
        <w:rPr>
          <w:color w:val="000000" w:themeColor="text1"/>
        </w:rPr>
      </w:pPr>
      <w:r w:rsidRPr="008D6ADA">
        <w:rPr>
          <w:color w:val="000000" w:themeColor="text1"/>
        </w:rPr>
        <w:lastRenderedPageBreak/>
        <w:t xml:space="preserve">Note: Codes applicable for each subtheme </w:t>
      </w:r>
    </w:p>
    <w:p w14:paraId="205CB57B" w14:textId="7A70F58E" w:rsidR="005A2386" w:rsidRPr="008D6ADA" w:rsidRDefault="005A2386">
      <w:pPr>
        <w:rPr>
          <w:color w:val="000000" w:themeColor="text1"/>
        </w:rPr>
      </w:pPr>
      <w:r w:rsidRPr="008D6ADA">
        <w:rPr>
          <w:color w:val="000000" w:themeColor="text1"/>
        </w:rPr>
        <w:t xml:space="preserve">Employability – E; Wellness – W; Residential college – R; Student development – C; Mobility – M </w:t>
      </w:r>
    </w:p>
    <w:tbl>
      <w:tblPr>
        <w:tblStyle w:val="TableGrid"/>
        <w:tblW w:w="15410" w:type="dxa"/>
        <w:tblInd w:w="-998" w:type="dxa"/>
        <w:tblLook w:val="04A0" w:firstRow="1" w:lastRow="0" w:firstColumn="1" w:lastColumn="0" w:noHBand="0" w:noVBand="1"/>
      </w:tblPr>
      <w:tblGrid>
        <w:gridCol w:w="1487"/>
        <w:gridCol w:w="858"/>
        <w:gridCol w:w="805"/>
        <w:gridCol w:w="1218"/>
        <w:gridCol w:w="642"/>
        <w:gridCol w:w="6436"/>
        <w:gridCol w:w="2774"/>
        <w:gridCol w:w="1190"/>
      </w:tblGrid>
      <w:tr w:rsidR="008D6ADA" w:rsidRPr="008D6ADA" w14:paraId="743E2949" w14:textId="77777777" w:rsidTr="00776394">
        <w:trPr>
          <w:trHeight w:val="310"/>
        </w:trPr>
        <w:tc>
          <w:tcPr>
            <w:tcW w:w="2345" w:type="dxa"/>
            <w:gridSpan w:val="2"/>
            <w:vMerge w:val="restart"/>
          </w:tcPr>
          <w:p w14:paraId="226C7DB7" w14:textId="21D7ED1A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Date/time</w:t>
            </w:r>
          </w:p>
        </w:tc>
        <w:tc>
          <w:tcPr>
            <w:tcW w:w="805" w:type="dxa"/>
            <w:vMerge w:val="restart"/>
          </w:tcPr>
          <w:p w14:paraId="371FA0C9" w14:textId="73AFD150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Room</w:t>
            </w:r>
          </w:p>
        </w:tc>
        <w:tc>
          <w:tcPr>
            <w:tcW w:w="1218" w:type="dxa"/>
            <w:vMerge w:val="restart"/>
          </w:tcPr>
          <w:p w14:paraId="5368078D" w14:textId="3AFDE638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Subtheme</w:t>
            </w:r>
          </w:p>
        </w:tc>
        <w:tc>
          <w:tcPr>
            <w:tcW w:w="11042" w:type="dxa"/>
            <w:gridSpan w:val="4"/>
          </w:tcPr>
          <w:p w14:paraId="48AEC812" w14:textId="3975CB6F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Paper details</w:t>
            </w:r>
          </w:p>
        </w:tc>
      </w:tr>
      <w:tr w:rsidR="008D6ADA" w:rsidRPr="008D6ADA" w14:paraId="25AA6AD1" w14:textId="77777777" w:rsidTr="00776394">
        <w:trPr>
          <w:trHeight w:val="310"/>
        </w:trPr>
        <w:tc>
          <w:tcPr>
            <w:tcW w:w="2345" w:type="dxa"/>
            <w:gridSpan w:val="2"/>
            <w:vMerge/>
          </w:tcPr>
          <w:p w14:paraId="0CE88C2E" w14:textId="77777777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50568891" w14:textId="77777777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14:paraId="22C203EF" w14:textId="77777777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dxa"/>
          </w:tcPr>
          <w:p w14:paraId="081DB8D3" w14:textId="770A3A09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ID</w:t>
            </w:r>
          </w:p>
        </w:tc>
        <w:tc>
          <w:tcPr>
            <w:tcW w:w="6436" w:type="dxa"/>
          </w:tcPr>
          <w:p w14:paraId="774837B0" w14:textId="5E616DDE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774" w:type="dxa"/>
          </w:tcPr>
          <w:p w14:paraId="288D4E41" w14:textId="5AC0CE90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Authors</w:t>
            </w:r>
          </w:p>
        </w:tc>
        <w:tc>
          <w:tcPr>
            <w:tcW w:w="1190" w:type="dxa"/>
          </w:tcPr>
          <w:p w14:paraId="4FFFDC11" w14:textId="31C16040" w:rsidR="005A2386" w:rsidRPr="008D6ADA" w:rsidRDefault="005A2386" w:rsidP="005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b/>
                <w:color w:val="000000" w:themeColor="text1"/>
                <w:sz w:val="22"/>
                <w:szCs w:val="22"/>
              </w:rPr>
              <w:t>Origin</w:t>
            </w:r>
          </w:p>
        </w:tc>
      </w:tr>
      <w:tr w:rsidR="008D6ADA" w:rsidRPr="008D6ADA" w14:paraId="3A6E7FDC" w14:textId="77777777" w:rsidTr="00776394">
        <w:trPr>
          <w:trHeight w:val="310"/>
        </w:trPr>
        <w:tc>
          <w:tcPr>
            <w:tcW w:w="1487" w:type="dxa"/>
            <w:vMerge w:val="restart"/>
          </w:tcPr>
          <w:p w14:paraId="60D11DCB" w14:textId="2D63C155" w:rsidR="006B3431" w:rsidRPr="008D6ADA" w:rsidRDefault="006B3431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8 Aug 2018 (Wednesday)</w:t>
            </w:r>
          </w:p>
        </w:tc>
        <w:tc>
          <w:tcPr>
            <w:tcW w:w="858" w:type="dxa"/>
            <w:vMerge w:val="restart"/>
          </w:tcPr>
          <w:p w14:paraId="5170ED01" w14:textId="5AD96171" w:rsidR="006B3431" w:rsidRPr="008D6ADA" w:rsidRDefault="00631F8D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1630-1830</w:t>
            </w:r>
          </w:p>
        </w:tc>
        <w:tc>
          <w:tcPr>
            <w:tcW w:w="805" w:type="dxa"/>
            <w:vMerge w:val="restart"/>
          </w:tcPr>
          <w:p w14:paraId="74412DA8" w14:textId="3C2BF596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14:paraId="03816E43" w14:textId="5F41CDA3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E3</w:t>
            </w:r>
          </w:p>
        </w:tc>
        <w:tc>
          <w:tcPr>
            <w:tcW w:w="642" w:type="dxa"/>
          </w:tcPr>
          <w:p w14:paraId="176FA6EE" w14:textId="41C35CB4" w:rsidR="006B3431" w:rsidRPr="008D6ADA" w:rsidRDefault="006B3431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436" w:type="dxa"/>
          </w:tcPr>
          <w:p w14:paraId="3163C0D8" w14:textId="7EC84EBC" w:rsidR="006B3431" w:rsidRPr="008D6ADA" w:rsidRDefault="006B3431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Employers’ expectation for soft skills as one of the criteria for undergraduate employability</w:t>
            </w:r>
          </w:p>
        </w:tc>
        <w:tc>
          <w:tcPr>
            <w:tcW w:w="2774" w:type="dxa"/>
          </w:tcPr>
          <w:p w14:paraId="5AE9E3C7" w14:textId="65819155" w:rsidR="006B3431" w:rsidRPr="008D6ADA" w:rsidRDefault="006B3431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Thesigan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Nadarajan</w:t>
            </w:r>
            <w:proofErr w:type="spellEnd"/>
          </w:p>
        </w:tc>
        <w:tc>
          <w:tcPr>
            <w:tcW w:w="1190" w:type="dxa"/>
          </w:tcPr>
          <w:p w14:paraId="59D423CE" w14:textId="36B160A4" w:rsidR="006B3431" w:rsidRPr="008D6ADA" w:rsidRDefault="006B3431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8D6ADA" w:rsidRPr="008D6ADA" w14:paraId="257CE347" w14:textId="77777777" w:rsidTr="00776394">
        <w:trPr>
          <w:trHeight w:val="310"/>
        </w:trPr>
        <w:tc>
          <w:tcPr>
            <w:tcW w:w="1487" w:type="dxa"/>
            <w:vMerge/>
          </w:tcPr>
          <w:p w14:paraId="61EAE860" w14:textId="77777777" w:rsidR="00982E02" w:rsidRPr="008D6ADA" w:rsidRDefault="00982E02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0BE1A40A" w14:textId="77777777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6A5EBC18" w14:textId="77777777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F62C1DB" w14:textId="1673A83D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E3</w:t>
            </w:r>
          </w:p>
        </w:tc>
        <w:tc>
          <w:tcPr>
            <w:tcW w:w="642" w:type="dxa"/>
          </w:tcPr>
          <w:p w14:paraId="1AB3BFEF" w14:textId="4DD54998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436" w:type="dxa"/>
          </w:tcPr>
          <w:p w14:paraId="7CD6F156" w14:textId="0A753A24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The impact technology-innovation activities have on the high standard employment</w:t>
            </w:r>
          </w:p>
        </w:tc>
        <w:tc>
          <w:tcPr>
            <w:tcW w:w="2774" w:type="dxa"/>
          </w:tcPr>
          <w:p w14:paraId="5CF57550" w14:textId="4E443C76" w:rsidR="00982E02" w:rsidRPr="008D6ADA" w:rsidRDefault="00982E02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Shixian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Liu,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Qiang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Zheng,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Shuang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Liu and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Yuling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Chen</w:t>
            </w:r>
          </w:p>
        </w:tc>
        <w:tc>
          <w:tcPr>
            <w:tcW w:w="1190" w:type="dxa"/>
          </w:tcPr>
          <w:p w14:paraId="4FA26EAE" w14:textId="2AD05C5A" w:rsidR="00982E02" w:rsidRPr="008D6ADA" w:rsidRDefault="00982E02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10A9CF74" w14:textId="77777777" w:rsidTr="00776394">
        <w:trPr>
          <w:trHeight w:val="310"/>
        </w:trPr>
        <w:tc>
          <w:tcPr>
            <w:tcW w:w="1487" w:type="dxa"/>
            <w:vMerge/>
          </w:tcPr>
          <w:p w14:paraId="7E0C4192" w14:textId="77777777" w:rsidR="00FE1AB9" w:rsidRPr="008D6ADA" w:rsidRDefault="00FE1AB9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373C7819" w14:textId="77777777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25D82CE0" w14:textId="77777777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3E6663" w14:textId="5D885ECB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E3</w:t>
            </w:r>
          </w:p>
        </w:tc>
        <w:tc>
          <w:tcPr>
            <w:tcW w:w="642" w:type="dxa"/>
          </w:tcPr>
          <w:p w14:paraId="01EADC14" w14:textId="53A980CA" w:rsidR="00FE1AB9" w:rsidRPr="008D6ADA" w:rsidRDefault="00FE1AB9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6436" w:type="dxa"/>
          </w:tcPr>
          <w:p w14:paraId="2A09A556" w14:textId="3508D2B5" w:rsidR="00FE1AB9" w:rsidRPr="008D6ADA" w:rsidRDefault="00FE1AB9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My Career Passport: Empowering Students for Better Career Readiness through A Personalized Career Development Journey</w:t>
            </w:r>
          </w:p>
        </w:tc>
        <w:tc>
          <w:tcPr>
            <w:tcW w:w="2774" w:type="dxa"/>
          </w:tcPr>
          <w:p w14:paraId="4F18A551" w14:textId="7B36AD64" w:rsidR="00FE1AB9" w:rsidRPr="008D6ADA" w:rsidRDefault="00FE1AB9" w:rsidP="00AC3453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 xml:space="preserve">Sandy Tan and Stephanie Mill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Sasoo</w:t>
            </w:r>
            <w:proofErr w:type="spellEnd"/>
          </w:p>
        </w:tc>
        <w:tc>
          <w:tcPr>
            <w:tcW w:w="1190" w:type="dxa"/>
          </w:tcPr>
          <w:p w14:paraId="7F8AF36E" w14:textId="7BA6D59A" w:rsidR="00FE1AB9" w:rsidRPr="008D6ADA" w:rsidRDefault="00FE1AB9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  <w:tr w:rsidR="00F31A4C" w:rsidRPr="00F31A4C" w14:paraId="2C839506" w14:textId="77777777" w:rsidTr="00776394">
        <w:trPr>
          <w:trHeight w:val="310"/>
        </w:trPr>
        <w:tc>
          <w:tcPr>
            <w:tcW w:w="1487" w:type="dxa"/>
            <w:vMerge/>
          </w:tcPr>
          <w:p w14:paraId="2D48E221" w14:textId="77777777" w:rsidR="00F31A4C" w:rsidRPr="00F31A4C" w:rsidRDefault="00F31A4C" w:rsidP="006D0E4C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6017D318" w14:textId="77777777" w:rsidR="00F31A4C" w:rsidRPr="00F31A4C" w:rsidRDefault="00F31A4C" w:rsidP="006D0E4C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0D0A2806" w14:textId="77777777" w:rsidR="00F31A4C" w:rsidRPr="00F31A4C" w:rsidRDefault="00F31A4C" w:rsidP="004F2F7D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9AE1BA9" w14:textId="4EF8C54B" w:rsidR="00F31A4C" w:rsidRPr="00F31A4C" w:rsidRDefault="00F31A4C" w:rsidP="004F2F7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M5</w:t>
            </w:r>
          </w:p>
        </w:tc>
        <w:tc>
          <w:tcPr>
            <w:tcW w:w="642" w:type="dxa"/>
          </w:tcPr>
          <w:p w14:paraId="0768060E" w14:textId="38B5BE57" w:rsidR="00F31A4C" w:rsidRPr="00F31A4C" w:rsidRDefault="00F31A4C" w:rsidP="004F2F7D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22</w:t>
            </w:r>
          </w:p>
        </w:tc>
        <w:tc>
          <w:tcPr>
            <w:tcW w:w="6436" w:type="dxa"/>
          </w:tcPr>
          <w:p w14:paraId="3CBCEA87" w14:textId="3FA89DAD" w:rsidR="00F31A4C" w:rsidRPr="00F31A4C" w:rsidRDefault="00F31A4C" w:rsidP="006D0E4C">
            <w:pPr>
              <w:rPr>
                <w:color w:val="C00000"/>
                <w:sz w:val="22"/>
                <w:szCs w:val="22"/>
              </w:rPr>
            </w:pPr>
            <w:r w:rsidRPr="00F31A4C">
              <w:rPr>
                <w:color w:val="C00000"/>
                <w:sz w:val="22"/>
                <w:szCs w:val="22"/>
              </w:rPr>
              <w:t>Employer Engagement on Campus – Strategy for Today’s New Generation of Students</w:t>
            </w:r>
          </w:p>
        </w:tc>
        <w:tc>
          <w:tcPr>
            <w:tcW w:w="2774" w:type="dxa"/>
          </w:tcPr>
          <w:p w14:paraId="367E13A9" w14:textId="74A34044" w:rsidR="00F31A4C" w:rsidRPr="00F31A4C" w:rsidRDefault="00F31A4C" w:rsidP="00AC345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Ruby Lam </w:t>
            </w:r>
          </w:p>
        </w:tc>
        <w:tc>
          <w:tcPr>
            <w:tcW w:w="1190" w:type="dxa"/>
          </w:tcPr>
          <w:p w14:paraId="1DC51356" w14:textId="35E55F60" w:rsidR="00F31A4C" w:rsidRPr="00F31A4C" w:rsidRDefault="00F31A4C" w:rsidP="000D3BFF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HK SAR</w:t>
            </w:r>
          </w:p>
        </w:tc>
      </w:tr>
      <w:tr w:rsidR="008D6ADA" w:rsidRPr="008D6ADA" w14:paraId="4DA53D1B" w14:textId="77777777" w:rsidTr="00776394">
        <w:trPr>
          <w:trHeight w:val="310"/>
        </w:trPr>
        <w:tc>
          <w:tcPr>
            <w:tcW w:w="1487" w:type="dxa"/>
            <w:vMerge/>
          </w:tcPr>
          <w:p w14:paraId="7CD95D9E" w14:textId="77777777" w:rsidR="00982E02" w:rsidRPr="008D6ADA" w:rsidRDefault="00982E02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39E9606C" w14:textId="77777777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4924E9F9" w14:textId="77777777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830CE06" w14:textId="572603C8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M5</w:t>
            </w:r>
          </w:p>
        </w:tc>
        <w:tc>
          <w:tcPr>
            <w:tcW w:w="642" w:type="dxa"/>
          </w:tcPr>
          <w:p w14:paraId="735C8A7A" w14:textId="58FCE91A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6436" w:type="dxa"/>
          </w:tcPr>
          <w:p w14:paraId="40396368" w14:textId="79877298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A Study of Network Content Management Based on Information Diffusion Mode</w:t>
            </w:r>
          </w:p>
        </w:tc>
        <w:tc>
          <w:tcPr>
            <w:tcW w:w="2774" w:type="dxa"/>
          </w:tcPr>
          <w:p w14:paraId="74A754A2" w14:textId="5C441D7D" w:rsidR="00982E02" w:rsidRPr="008D6ADA" w:rsidRDefault="00982E02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Yulei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Tan</w:t>
            </w:r>
          </w:p>
        </w:tc>
        <w:tc>
          <w:tcPr>
            <w:tcW w:w="1190" w:type="dxa"/>
          </w:tcPr>
          <w:p w14:paraId="5266D279" w14:textId="3C2C3062" w:rsidR="00982E02" w:rsidRPr="008D6ADA" w:rsidRDefault="00982E02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China</w:t>
            </w:r>
          </w:p>
        </w:tc>
      </w:tr>
      <w:tr w:rsidR="008D6ADA" w:rsidRPr="008D6ADA" w14:paraId="3C74DB91" w14:textId="77777777" w:rsidTr="00776394">
        <w:trPr>
          <w:trHeight w:val="310"/>
        </w:trPr>
        <w:tc>
          <w:tcPr>
            <w:tcW w:w="1487" w:type="dxa"/>
            <w:vMerge/>
          </w:tcPr>
          <w:p w14:paraId="642C24B7" w14:textId="77777777" w:rsidR="00982E02" w:rsidRPr="008D6ADA" w:rsidRDefault="00982E02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0C896A5C" w14:textId="77777777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0EC1F1CA" w14:textId="77777777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6585DC" w14:textId="578353A7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M5</w:t>
            </w:r>
          </w:p>
        </w:tc>
        <w:tc>
          <w:tcPr>
            <w:tcW w:w="642" w:type="dxa"/>
          </w:tcPr>
          <w:p w14:paraId="6ECD1A97" w14:textId="30101E3A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6436" w:type="dxa"/>
          </w:tcPr>
          <w:p w14:paraId="4D82129C" w14:textId="75645F86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Experiential Learning as a Tool for Understanding Intercultural Diversity</w:t>
            </w:r>
          </w:p>
        </w:tc>
        <w:tc>
          <w:tcPr>
            <w:tcW w:w="2774" w:type="dxa"/>
          </w:tcPr>
          <w:p w14:paraId="1210B8FA" w14:textId="26B18A52" w:rsidR="00982E02" w:rsidRPr="008D6ADA" w:rsidRDefault="00982E02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Marnil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Rosaroso</w:t>
            </w:r>
            <w:proofErr w:type="spellEnd"/>
          </w:p>
        </w:tc>
        <w:tc>
          <w:tcPr>
            <w:tcW w:w="1190" w:type="dxa"/>
          </w:tcPr>
          <w:p w14:paraId="2694FB2E" w14:textId="04144256" w:rsidR="00982E02" w:rsidRPr="008D6ADA" w:rsidRDefault="00982E02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Philippines</w:t>
            </w:r>
          </w:p>
        </w:tc>
      </w:tr>
      <w:tr w:rsidR="008D6ADA" w:rsidRPr="008D6ADA" w14:paraId="20827741" w14:textId="77777777" w:rsidTr="00776394">
        <w:trPr>
          <w:trHeight w:val="310"/>
        </w:trPr>
        <w:tc>
          <w:tcPr>
            <w:tcW w:w="1487" w:type="dxa"/>
            <w:vMerge/>
          </w:tcPr>
          <w:p w14:paraId="449C8B6D" w14:textId="77777777" w:rsidR="0063609B" w:rsidRPr="008D6ADA" w:rsidRDefault="0063609B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449D9B7B" w14:textId="77777777" w:rsidR="0063609B" w:rsidRPr="008D6ADA" w:rsidRDefault="0063609B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6D629114" w14:textId="77777777" w:rsidR="0063609B" w:rsidRPr="008D6ADA" w:rsidRDefault="0063609B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9648C78" w14:textId="4825B561" w:rsidR="0063609B" w:rsidRPr="008D6ADA" w:rsidRDefault="0063609B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M5</w:t>
            </w:r>
          </w:p>
        </w:tc>
        <w:tc>
          <w:tcPr>
            <w:tcW w:w="642" w:type="dxa"/>
          </w:tcPr>
          <w:p w14:paraId="216DE07D" w14:textId="69AC2FFD" w:rsidR="0063609B" w:rsidRPr="008D6ADA" w:rsidRDefault="0063609B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6436" w:type="dxa"/>
          </w:tcPr>
          <w:p w14:paraId="0F49EFDC" w14:textId="1B9B603C" w:rsidR="0063609B" w:rsidRPr="008D6ADA" w:rsidRDefault="0063609B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Global Challenges to Asian-European Academic Mobility and Compatibility: Status and Development</w:t>
            </w:r>
          </w:p>
        </w:tc>
        <w:tc>
          <w:tcPr>
            <w:tcW w:w="2774" w:type="dxa"/>
          </w:tcPr>
          <w:p w14:paraId="2283733C" w14:textId="7B3A26C1" w:rsidR="0063609B" w:rsidRPr="008D6ADA" w:rsidRDefault="0063609B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Yhing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Sawheny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(Sonia)</w:t>
            </w:r>
          </w:p>
        </w:tc>
        <w:tc>
          <w:tcPr>
            <w:tcW w:w="1190" w:type="dxa"/>
          </w:tcPr>
          <w:p w14:paraId="27E893FF" w14:textId="00EDB5D3" w:rsidR="0063609B" w:rsidRPr="008D6ADA" w:rsidRDefault="0063609B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Thailand</w:t>
            </w:r>
          </w:p>
        </w:tc>
      </w:tr>
      <w:tr w:rsidR="008D6ADA" w:rsidRPr="008D6ADA" w14:paraId="401705ED" w14:textId="77777777" w:rsidTr="00776394">
        <w:trPr>
          <w:trHeight w:val="310"/>
        </w:trPr>
        <w:tc>
          <w:tcPr>
            <w:tcW w:w="1487" w:type="dxa"/>
            <w:vMerge/>
          </w:tcPr>
          <w:p w14:paraId="1B3FC760" w14:textId="77777777" w:rsidR="00982E02" w:rsidRPr="008D6ADA" w:rsidRDefault="00982E02" w:rsidP="006D0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vMerge/>
          </w:tcPr>
          <w:p w14:paraId="78D06099" w14:textId="77777777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  <w:vMerge/>
          </w:tcPr>
          <w:p w14:paraId="6D16CCA8" w14:textId="77777777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EB64BA2" w14:textId="642D003D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M5</w:t>
            </w:r>
          </w:p>
        </w:tc>
        <w:tc>
          <w:tcPr>
            <w:tcW w:w="642" w:type="dxa"/>
          </w:tcPr>
          <w:p w14:paraId="52805068" w14:textId="204FA7F4" w:rsidR="00982E02" w:rsidRPr="008D6ADA" w:rsidRDefault="00982E02" w:rsidP="004F2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6436" w:type="dxa"/>
          </w:tcPr>
          <w:p w14:paraId="1F99755B" w14:textId="2AEB05D2" w:rsidR="00982E02" w:rsidRPr="008D6ADA" w:rsidRDefault="00982E02" w:rsidP="006D0E4C">
            <w:pPr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UTM Culture Corner: A Chat on Cultures and Languages over Coffee</w:t>
            </w:r>
          </w:p>
        </w:tc>
        <w:tc>
          <w:tcPr>
            <w:tcW w:w="2774" w:type="dxa"/>
          </w:tcPr>
          <w:p w14:paraId="5D37FA26" w14:textId="154B1C63" w:rsidR="00982E02" w:rsidRPr="008D6ADA" w:rsidRDefault="00982E02" w:rsidP="00AC345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Farhana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Diana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Deris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Nor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Haniza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Sarmin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Fasihah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Jaslan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Siti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Norziahidayu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Amzee</w:t>
            </w:r>
            <w:proofErr w:type="spellEnd"/>
            <w:r w:rsidRPr="008D6A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6ADA">
              <w:rPr>
                <w:color w:val="000000" w:themeColor="text1"/>
                <w:sz w:val="22"/>
                <w:szCs w:val="22"/>
              </w:rPr>
              <w:t>Zamri</w:t>
            </w:r>
            <w:proofErr w:type="spellEnd"/>
          </w:p>
        </w:tc>
        <w:tc>
          <w:tcPr>
            <w:tcW w:w="1190" w:type="dxa"/>
          </w:tcPr>
          <w:p w14:paraId="478478B1" w14:textId="7D8CC64C" w:rsidR="00982E02" w:rsidRPr="008D6ADA" w:rsidRDefault="00982E02" w:rsidP="000D3B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6ADA">
              <w:rPr>
                <w:color w:val="000000" w:themeColor="text1"/>
                <w:sz w:val="22"/>
                <w:szCs w:val="22"/>
              </w:rPr>
              <w:t>Malaysia</w:t>
            </w:r>
          </w:p>
        </w:tc>
      </w:tr>
    </w:tbl>
    <w:p w14:paraId="75E1D8E0" w14:textId="77777777" w:rsidR="005A2386" w:rsidRPr="008D6ADA" w:rsidRDefault="005A2386">
      <w:pPr>
        <w:rPr>
          <w:color w:val="000000" w:themeColor="text1"/>
        </w:rPr>
      </w:pPr>
    </w:p>
    <w:p w14:paraId="49C121DB" w14:textId="77777777" w:rsidR="000D3BFF" w:rsidRPr="008D6ADA" w:rsidRDefault="000D3BFF">
      <w:pPr>
        <w:rPr>
          <w:color w:val="000000" w:themeColor="text1"/>
        </w:rPr>
      </w:pPr>
    </w:p>
    <w:p w14:paraId="7C9230FC" w14:textId="77777777" w:rsidR="004F2F7D" w:rsidRPr="008D6ADA" w:rsidRDefault="004F2F7D" w:rsidP="00601BE9">
      <w:pPr>
        <w:jc w:val="both"/>
        <w:rPr>
          <w:color w:val="000000" w:themeColor="text1"/>
        </w:rPr>
      </w:pPr>
    </w:p>
    <w:sectPr w:rsidR="004F2F7D" w:rsidRPr="008D6ADA" w:rsidSect="006C373C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17A5B"/>
    <w:multiLevelType w:val="hybridMultilevel"/>
    <w:tmpl w:val="7D2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C"/>
    <w:rsid w:val="00031036"/>
    <w:rsid w:val="000D3BFF"/>
    <w:rsid w:val="0013506C"/>
    <w:rsid w:val="001619EA"/>
    <w:rsid w:val="001C3D14"/>
    <w:rsid w:val="0026067B"/>
    <w:rsid w:val="00263E02"/>
    <w:rsid w:val="00274258"/>
    <w:rsid w:val="002E0CA2"/>
    <w:rsid w:val="002E5016"/>
    <w:rsid w:val="0030590A"/>
    <w:rsid w:val="00324150"/>
    <w:rsid w:val="00353F20"/>
    <w:rsid w:val="003C2D0F"/>
    <w:rsid w:val="0044531E"/>
    <w:rsid w:val="004579D1"/>
    <w:rsid w:val="00465BD6"/>
    <w:rsid w:val="0049645A"/>
    <w:rsid w:val="004A462A"/>
    <w:rsid w:val="004B2685"/>
    <w:rsid w:val="004F24FF"/>
    <w:rsid w:val="004F2F7D"/>
    <w:rsid w:val="00521F88"/>
    <w:rsid w:val="005243C7"/>
    <w:rsid w:val="005A2386"/>
    <w:rsid w:val="005F152F"/>
    <w:rsid w:val="00601BE9"/>
    <w:rsid w:val="00631F8D"/>
    <w:rsid w:val="0063609B"/>
    <w:rsid w:val="00696145"/>
    <w:rsid w:val="006A6B2B"/>
    <w:rsid w:val="006B3431"/>
    <w:rsid w:val="006C373C"/>
    <w:rsid w:val="006C746A"/>
    <w:rsid w:val="006D053C"/>
    <w:rsid w:val="006D0E4C"/>
    <w:rsid w:val="006F7071"/>
    <w:rsid w:val="007238EC"/>
    <w:rsid w:val="00776394"/>
    <w:rsid w:val="0078665D"/>
    <w:rsid w:val="007C1A4F"/>
    <w:rsid w:val="007C5CCB"/>
    <w:rsid w:val="007E0302"/>
    <w:rsid w:val="007E60EB"/>
    <w:rsid w:val="00804D7B"/>
    <w:rsid w:val="00820590"/>
    <w:rsid w:val="00822F37"/>
    <w:rsid w:val="00843A3F"/>
    <w:rsid w:val="00865775"/>
    <w:rsid w:val="00870A51"/>
    <w:rsid w:val="008A723E"/>
    <w:rsid w:val="008D6ADA"/>
    <w:rsid w:val="008F1BFA"/>
    <w:rsid w:val="00961D66"/>
    <w:rsid w:val="00982E02"/>
    <w:rsid w:val="00A80E13"/>
    <w:rsid w:val="00AC3453"/>
    <w:rsid w:val="00AD0348"/>
    <w:rsid w:val="00B46456"/>
    <w:rsid w:val="00B70BDD"/>
    <w:rsid w:val="00B95ADC"/>
    <w:rsid w:val="00BA387B"/>
    <w:rsid w:val="00BB31E9"/>
    <w:rsid w:val="00C36971"/>
    <w:rsid w:val="00C73584"/>
    <w:rsid w:val="00CF04D8"/>
    <w:rsid w:val="00D477C2"/>
    <w:rsid w:val="00D62C64"/>
    <w:rsid w:val="00D779D2"/>
    <w:rsid w:val="00E01894"/>
    <w:rsid w:val="00E71A73"/>
    <w:rsid w:val="00EC21DA"/>
    <w:rsid w:val="00EE3B2E"/>
    <w:rsid w:val="00EF26FE"/>
    <w:rsid w:val="00EF5956"/>
    <w:rsid w:val="00F03FA8"/>
    <w:rsid w:val="00F31A4C"/>
    <w:rsid w:val="00F37A41"/>
    <w:rsid w:val="00FC3DF4"/>
    <w:rsid w:val="00FC4A38"/>
    <w:rsid w:val="00FE1AB9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CE6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2062</Words>
  <Characters>11755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2018-06-11T04:32:00Z</cp:lastPrinted>
  <dcterms:created xsi:type="dcterms:W3CDTF">2018-06-24T03:22:00Z</dcterms:created>
  <dcterms:modified xsi:type="dcterms:W3CDTF">2018-06-24T04:28:00Z</dcterms:modified>
</cp:coreProperties>
</file>